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44" w:rsidRDefault="007E5544" w:rsidP="007E5544">
      <w:pPr>
        <w:pStyle w:val="Style1"/>
        <w:adjustRightInd/>
        <w:rPr>
          <w:b/>
          <w:spacing w:val="42"/>
          <w:sz w:val="28"/>
          <w:szCs w:val="28"/>
        </w:rPr>
      </w:pPr>
      <w:r w:rsidRPr="006C737C">
        <w:rPr>
          <w:b/>
          <w:sz w:val="28"/>
          <w:szCs w:val="28"/>
        </w:rPr>
        <w:t>ГЛАВА ВЕНГЕРОВСКОГО РАЙОНА</w:t>
      </w:r>
      <w:r w:rsidRPr="006C737C">
        <w:rPr>
          <w:b/>
          <w:sz w:val="28"/>
          <w:szCs w:val="28"/>
        </w:rPr>
        <w:br/>
      </w:r>
      <w:r w:rsidRPr="006C737C">
        <w:rPr>
          <w:b/>
          <w:spacing w:val="42"/>
          <w:sz w:val="28"/>
          <w:szCs w:val="28"/>
        </w:rPr>
        <w:t>НОВОСИБИРСКОЙ ОБЛАСТИ</w:t>
      </w:r>
    </w:p>
    <w:p w:rsidR="007E5544" w:rsidRPr="006C737C" w:rsidRDefault="007E5544" w:rsidP="007E5544">
      <w:pPr>
        <w:pStyle w:val="Style1"/>
        <w:adjustRightInd/>
        <w:rPr>
          <w:b/>
          <w:spacing w:val="42"/>
          <w:sz w:val="28"/>
          <w:szCs w:val="28"/>
        </w:rPr>
      </w:pPr>
    </w:p>
    <w:p w:rsidR="007E5544" w:rsidRDefault="007E5544" w:rsidP="007E5544">
      <w:pPr>
        <w:pStyle w:val="Style1"/>
        <w:adjustRightInd/>
        <w:rPr>
          <w:b/>
          <w:spacing w:val="49"/>
          <w:sz w:val="28"/>
          <w:szCs w:val="28"/>
        </w:rPr>
      </w:pPr>
      <w:r w:rsidRPr="006C737C">
        <w:rPr>
          <w:b/>
          <w:spacing w:val="49"/>
          <w:sz w:val="28"/>
          <w:szCs w:val="28"/>
        </w:rPr>
        <w:t>ПОСТАНОВЛЕНИЕ</w:t>
      </w:r>
    </w:p>
    <w:p w:rsidR="007E5544" w:rsidRDefault="007E5544" w:rsidP="007E5544">
      <w:pPr>
        <w:pStyle w:val="Style1"/>
        <w:adjustRightInd/>
        <w:rPr>
          <w:b/>
          <w:spacing w:val="49"/>
          <w:sz w:val="28"/>
          <w:szCs w:val="28"/>
        </w:rPr>
      </w:pPr>
    </w:p>
    <w:p w:rsidR="007E5544" w:rsidRDefault="00E8088B" w:rsidP="00CC74C2">
      <w:pPr>
        <w:pStyle w:val="Style1"/>
        <w:tabs>
          <w:tab w:val="left" w:pos="4581"/>
        </w:tabs>
        <w:adjustRightInd/>
        <w:ind w:left="2880"/>
        <w:jc w:val="left"/>
        <w:rPr>
          <w:spacing w:val="28"/>
          <w:sz w:val="28"/>
          <w:szCs w:val="28"/>
        </w:rPr>
      </w:pPr>
      <w:r>
        <w:rPr>
          <w:spacing w:val="51"/>
          <w:sz w:val="28"/>
          <w:szCs w:val="28"/>
        </w:rPr>
        <w:t>о</w:t>
      </w:r>
      <w:r w:rsidR="007E5544" w:rsidRPr="00294F52">
        <w:rPr>
          <w:spacing w:val="51"/>
          <w:sz w:val="28"/>
          <w:szCs w:val="28"/>
        </w:rPr>
        <w:t>т</w:t>
      </w:r>
      <w:r w:rsidR="007E5544">
        <w:rPr>
          <w:spacing w:val="28"/>
          <w:sz w:val="28"/>
          <w:szCs w:val="28"/>
        </w:rPr>
        <w:t xml:space="preserve"> </w:t>
      </w:r>
      <w:r>
        <w:rPr>
          <w:spacing w:val="28"/>
          <w:sz w:val="28"/>
          <w:szCs w:val="28"/>
        </w:rPr>
        <w:t xml:space="preserve">                          </w:t>
      </w:r>
      <w:r w:rsidR="007E5544">
        <w:rPr>
          <w:spacing w:val="28"/>
          <w:sz w:val="28"/>
          <w:szCs w:val="28"/>
        </w:rPr>
        <w:t xml:space="preserve">№ </w:t>
      </w:r>
    </w:p>
    <w:p w:rsidR="007E5544" w:rsidRPr="00294F52" w:rsidRDefault="007E5544" w:rsidP="007E5544">
      <w:pPr>
        <w:pStyle w:val="Style1"/>
        <w:tabs>
          <w:tab w:val="left" w:pos="4581"/>
        </w:tabs>
        <w:adjustRightInd/>
        <w:ind w:left="2880"/>
        <w:jc w:val="left"/>
        <w:rPr>
          <w:sz w:val="28"/>
          <w:szCs w:val="28"/>
        </w:rPr>
      </w:pPr>
    </w:p>
    <w:p w:rsidR="007E5544" w:rsidRDefault="007E5544" w:rsidP="00E8088B">
      <w:pPr>
        <w:pStyle w:val="Style1"/>
        <w:adjustRightInd/>
        <w:rPr>
          <w:sz w:val="28"/>
          <w:szCs w:val="28"/>
        </w:rPr>
      </w:pPr>
      <w:r w:rsidRPr="00294F52">
        <w:rPr>
          <w:sz w:val="28"/>
          <w:szCs w:val="28"/>
        </w:rPr>
        <w:t>О проведении уборочных работ 201</w:t>
      </w:r>
      <w:r w:rsidR="00A9039E">
        <w:rPr>
          <w:sz w:val="28"/>
          <w:szCs w:val="28"/>
        </w:rPr>
        <w:t>4</w:t>
      </w:r>
      <w:r w:rsidRPr="00294F52">
        <w:rPr>
          <w:sz w:val="28"/>
          <w:szCs w:val="28"/>
        </w:rPr>
        <w:t xml:space="preserve"> года </w:t>
      </w:r>
    </w:p>
    <w:p w:rsidR="007E5544" w:rsidRPr="00294F52" w:rsidRDefault="007E5544" w:rsidP="007E5544">
      <w:pPr>
        <w:pStyle w:val="Style1"/>
        <w:adjustRightInd/>
        <w:rPr>
          <w:sz w:val="28"/>
          <w:szCs w:val="28"/>
        </w:rPr>
      </w:pPr>
    </w:p>
    <w:p w:rsidR="007E5544" w:rsidRPr="00294F52" w:rsidRDefault="00E8088B" w:rsidP="007E5544">
      <w:pPr>
        <w:pStyle w:val="Style1"/>
        <w:adjustRightInd/>
        <w:ind w:right="36"/>
        <w:rPr>
          <w:sz w:val="28"/>
          <w:szCs w:val="28"/>
        </w:rPr>
      </w:pPr>
      <w:r>
        <w:rPr>
          <w:sz w:val="28"/>
          <w:szCs w:val="28"/>
        </w:rPr>
        <w:t xml:space="preserve">Для организованного проведения </w:t>
      </w:r>
      <w:r w:rsidR="007E5544" w:rsidRPr="00294F52">
        <w:rPr>
          <w:sz w:val="28"/>
          <w:szCs w:val="28"/>
        </w:rPr>
        <w:t>объема полевых работ,</w:t>
      </w:r>
    </w:p>
    <w:p w:rsidR="007E5544" w:rsidRPr="00294F52" w:rsidRDefault="007E5544" w:rsidP="007E5544">
      <w:pPr>
        <w:pStyle w:val="Style2"/>
        <w:spacing w:line="240" w:lineRule="auto"/>
        <w:ind w:left="0"/>
        <w:rPr>
          <w:rStyle w:val="CharacterStyle1"/>
          <w:sz w:val="28"/>
          <w:szCs w:val="28"/>
        </w:rPr>
      </w:pPr>
      <w:r w:rsidRPr="00294F52">
        <w:rPr>
          <w:rStyle w:val="CharacterStyle1"/>
          <w:sz w:val="28"/>
          <w:szCs w:val="28"/>
        </w:rPr>
        <w:t xml:space="preserve">связанных с </w:t>
      </w:r>
      <w:r>
        <w:rPr>
          <w:rStyle w:val="CharacterStyle1"/>
          <w:sz w:val="28"/>
          <w:szCs w:val="28"/>
        </w:rPr>
        <w:t>уборк</w:t>
      </w:r>
      <w:r w:rsidR="00E8088B">
        <w:rPr>
          <w:rStyle w:val="CharacterStyle1"/>
          <w:sz w:val="28"/>
          <w:szCs w:val="28"/>
        </w:rPr>
        <w:t>ой</w:t>
      </w:r>
      <w:r>
        <w:rPr>
          <w:rStyle w:val="CharacterStyle1"/>
          <w:sz w:val="28"/>
          <w:szCs w:val="28"/>
        </w:rPr>
        <w:t xml:space="preserve"> урожая 201</w:t>
      </w:r>
      <w:r w:rsidR="00A9039E">
        <w:rPr>
          <w:rStyle w:val="CharacterStyle1"/>
          <w:sz w:val="28"/>
          <w:szCs w:val="28"/>
        </w:rPr>
        <w:t>4</w:t>
      </w:r>
      <w:r w:rsidRPr="00294F52">
        <w:rPr>
          <w:rStyle w:val="CharacterStyle1"/>
          <w:sz w:val="28"/>
          <w:szCs w:val="28"/>
        </w:rPr>
        <w:t xml:space="preserve"> года,</w:t>
      </w:r>
    </w:p>
    <w:p w:rsidR="007E5544" w:rsidRPr="00294F52" w:rsidRDefault="007E5544" w:rsidP="007E5544">
      <w:pPr>
        <w:pStyle w:val="Style1"/>
        <w:adjustRightInd/>
        <w:rPr>
          <w:spacing w:val="36"/>
          <w:sz w:val="28"/>
          <w:szCs w:val="28"/>
        </w:rPr>
      </w:pPr>
      <w:r w:rsidRPr="00294F52">
        <w:rPr>
          <w:spacing w:val="36"/>
          <w:sz w:val="28"/>
          <w:szCs w:val="28"/>
        </w:rPr>
        <w:t>ПОСТАНОВЛЯЮ:</w:t>
      </w:r>
    </w:p>
    <w:p w:rsidR="007E5544" w:rsidRPr="00FA1AC1" w:rsidRDefault="007E5544" w:rsidP="00FC0EB6">
      <w:pPr>
        <w:pStyle w:val="Style2"/>
        <w:numPr>
          <w:ilvl w:val="0"/>
          <w:numId w:val="1"/>
        </w:numPr>
        <w:tabs>
          <w:tab w:val="clear" w:pos="428"/>
          <w:tab w:val="num" w:pos="284"/>
        </w:tabs>
        <w:spacing w:line="240" w:lineRule="auto"/>
        <w:ind w:left="0" w:firstLine="284"/>
        <w:jc w:val="both"/>
        <w:rPr>
          <w:rStyle w:val="CharacterStyle1"/>
          <w:sz w:val="28"/>
          <w:szCs w:val="28"/>
        </w:rPr>
      </w:pPr>
      <w:r w:rsidRPr="00FA1AC1">
        <w:rPr>
          <w:rStyle w:val="CharacterStyle1"/>
          <w:sz w:val="28"/>
          <w:szCs w:val="28"/>
        </w:rPr>
        <w:t>Создать районный оперативный штаб по координации уборочных р</w:t>
      </w:r>
      <w:r w:rsidRPr="00FA1AC1">
        <w:rPr>
          <w:rStyle w:val="CharacterStyle1"/>
          <w:sz w:val="28"/>
          <w:szCs w:val="28"/>
        </w:rPr>
        <w:t>а</w:t>
      </w:r>
      <w:r w:rsidRPr="00FA1AC1">
        <w:rPr>
          <w:rStyle w:val="CharacterStyle1"/>
          <w:sz w:val="28"/>
          <w:szCs w:val="28"/>
        </w:rPr>
        <w:t>бот и утвердить прилагаемый состав.</w:t>
      </w:r>
    </w:p>
    <w:p w:rsidR="007E5544" w:rsidRPr="00FA1AC1" w:rsidRDefault="007E5544" w:rsidP="00FC0EB6">
      <w:pPr>
        <w:pStyle w:val="Style2"/>
        <w:numPr>
          <w:ilvl w:val="0"/>
          <w:numId w:val="2"/>
        </w:numPr>
        <w:tabs>
          <w:tab w:val="clear" w:pos="432"/>
          <w:tab w:val="num" w:pos="709"/>
        </w:tabs>
        <w:spacing w:line="240" w:lineRule="auto"/>
        <w:ind w:left="0" w:firstLine="284"/>
        <w:jc w:val="both"/>
        <w:rPr>
          <w:rStyle w:val="CharacterStyle1"/>
          <w:sz w:val="28"/>
          <w:szCs w:val="28"/>
        </w:rPr>
      </w:pPr>
      <w:r w:rsidRPr="00FA1AC1">
        <w:rPr>
          <w:rStyle w:val="CharacterStyle1"/>
          <w:sz w:val="28"/>
          <w:szCs w:val="28"/>
        </w:rPr>
        <w:t>Заместителю Главы администрации - начальнику управления сельского</w:t>
      </w:r>
      <w:r w:rsidR="00FC0EB6" w:rsidRPr="00FC0EB6">
        <w:rPr>
          <w:rStyle w:val="CharacterStyle1"/>
          <w:sz w:val="28"/>
          <w:szCs w:val="28"/>
        </w:rPr>
        <w:t xml:space="preserve"> </w:t>
      </w:r>
      <w:r w:rsidR="00FC0EB6" w:rsidRPr="00FA1AC1">
        <w:rPr>
          <w:rStyle w:val="CharacterStyle1"/>
          <w:sz w:val="28"/>
          <w:szCs w:val="28"/>
        </w:rPr>
        <w:t xml:space="preserve">хозяйства района Карякову А.Т. до </w:t>
      </w:r>
      <w:r w:rsidR="00FC0EB6" w:rsidRPr="005F3BF0">
        <w:rPr>
          <w:rStyle w:val="CharacterStyle1"/>
          <w:sz w:val="28"/>
          <w:szCs w:val="28"/>
        </w:rPr>
        <w:t>05.09.201</w:t>
      </w:r>
      <w:r w:rsidR="00FC0EB6">
        <w:rPr>
          <w:rStyle w:val="CharacterStyle1"/>
          <w:sz w:val="28"/>
          <w:szCs w:val="28"/>
        </w:rPr>
        <w:t>4</w:t>
      </w:r>
      <w:r w:rsidR="00FC0EB6" w:rsidRPr="00FA1AC1">
        <w:rPr>
          <w:rStyle w:val="CharacterStyle1"/>
          <w:color w:val="FF0000"/>
          <w:sz w:val="28"/>
          <w:szCs w:val="28"/>
        </w:rPr>
        <w:t xml:space="preserve"> </w:t>
      </w:r>
      <w:r w:rsidR="00FC0EB6" w:rsidRPr="00FA1AC1">
        <w:rPr>
          <w:rStyle w:val="CharacterStyle1"/>
          <w:sz w:val="28"/>
          <w:szCs w:val="28"/>
        </w:rPr>
        <w:t>г.:</w:t>
      </w:r>
    </w:p>
    <w:p w:rsidR="00216E2A" w:rsidRPr="00FA1AC1" w:rsidRDefault="007E5544" w:rsidP="00216E2A">
      <w:pPr>
        <w:pStyle w:val="Style3"/>
        <w:ind w:left="0" w:firstLine="284"/>
        <w:jc w:val="both"/>
        <w:rPr>
          <w:rStyle w:val="CharacterStyle1"/>
          <w:sz w:val="28"/>
          <w:szCs w:val="28"/>
        </w:rPr>
      </w:pPr>
      <w:r w:rsidRPr="00FA1AC1">
        <w:rPr>
          <w:rStyle w:val="CharacterStyle1"/>
          <w:sz w:val="28"/>
          <w:szCs w:val="28"/>
        </w:rPr>
        <w:t xml:space="preserve">2.1. Подготовить проект </w:t>
      </w:r>
      <w:r w:rsidR="00E8088B">
        <w:rPr>
          <w:rStyle w:val="CharacterStyle1"/>
          <w:sz w:val="28"/>
          <w:szCs w:val="28"/>
        </w:rPr>
        <w:t>п</w:t>
      </w:r>
      <w:r w:rsidRPr="00FA1AC1">
        <w:rPr>
          <w:rStyle w:val="CharacterStyle1"/>
          <w:sz w:val="28"/>
          <w:szCs w:val="28"/>
        </w:rPr>
        <w:t>остановлени</w:t>
      </w:r>
      <w:r w:rsidR="00E8088B">
        <w:rPr>
          <w:rStyle w:val="CharacterStyle1"/>
          <w:sz w:val="28"/>
          <w:szCs w:val="28"/>
        </w:rPr>
        <w:t>е</w:t>
      </w:r>
      <w:r w:rsidR="00216E2A" w:rsidRPr="00216E2A">
        <w:rPr>
          <w:rStyle w:val="CharacterStyle1"/>
          <w:sz w:val="28"/>
          <w:szCs w:val="28"/>
        </w:rPr>
        <w:t xml:space="preserve"> </w:t>
      </w:r>
      <w:r w:rsidR="00216E2A">
        <w:rPr>
          <w:rStyle w:val="CharacterStyle1"/>
          <w:sz w:val="28"/>
          <w:szCs w:val="28"/>
        </w:rPr>
        <w:t>п</w:t>
      </w:r>
      <w:r w:rsidR="00216E2A" w:rsidRPr="00FA1AC1">
        <w:rPr>
          <w:rStyle w:val="CharacterStyle1"/>
          <w:sz w:val="28"/>
          <w:szCs w:val="28"/>
        </w:rPr>
        <w:t>о организации районного соре</w:t>
      </w:r>
      <w:r w:rsidR="00216E2A" w:rsidRPr="00FA1AC1">
        <w:rPr>
          <w:rStyle w:val="CharacterStyle1"/>
          <w:sz w:val="28"/>
          <w:szCs w:val="28"/>
        </w:rPr>
        <w:t>в</w:t>
      </w:r>
      <w:r w:rsidR="00216E2A" w:rsidRPr="00FA1AC1">
        <w:rPr>
          <w:rStyle w:val="CharacterStyle1"/>
          <w:sz w:val="28"/>
          <w:szCs w:val="28"/>
        </w:rPr>
        <w:t>нования на уборке урожая 201</w:t>
      </w:r>
      <w:r w:rsidR="00216E2A">
        <w:rPr>
          <w:rStyle w:val="CharacterStyle1"/>
          <w:sz w:val="28"/>
          <w:szCs w:val="28"/>
        </w:rPr>
        <w:t>4</w:t>
      </w:r>
      <w:r w:rsidR="00216E2A" w:rsidRPr="00216E2A">
        <w:rPr>
          <w:rStyle w:val="CharacterStyle1"/>
          <w:sz w:val="28"/>
          <w:szCs w:val="28"/>
        </w:rPr>
        <w:t xml:space="preserve"> </w:t>
      </w:r>
      <w:r w:rsidR="00216E2A" w:rsidRPr="00FA1AC1">
        <w:rPr>
          <w:rStyle w:val="CharacterStyle1"/>
          <w:sz w:val="28"/>
          <w:szCs w:val="28"/>
        </w:rPr>
        <w:t xml:space="preserve">года сельскохозяйственных предприятий всех форм собственности. Совместно с управлением финансов и налоговой политики администрации района (Дорошкевич Н.Д.) </w:t>
      </w:r>
      <w:r w:rsidR="00216E2A">
        <w:rPr>
          <w:rStyle w:val="CharacterStyle1"/>
          <w:sz w:val="28"/>
          <w:szCs w:val="28"/>
        </w:rPr>
        <w:t>в</w:t>
      </w:r>
      <w:r w:rsidR="00216E2A" w:rsidRPr="00FA1AC1">
        <w:rPr>
          <w:rStyle w:val="CharacterStyle1"/>
          <w:sz w:val="28"/>
          <w:szCs w:val="28"/>
        </w:rPr>
        <w:t>нести</w:t>
      </w:r>
      <w:r w:rsidR="00216E2A">
        <w:rPr>
          <w:rStyle w:val="CharacterStyle1"/>
          <w:sz w:val="28"/>
          <w:szCs w:val="28"/>
        </w:rPr>
        <w:t xml:space="preserve"> </w:t>
      </w:r>
      <w:r w:rsidR="00216E2A" w:rsidRPr="00FA1AC1">
        <w:rPr>
          <w:rStyle w:val="CharacterStyle1"/>
          <w:sz w:val="28"/>
          <w:szCs w:val="28"/>
        </w:rPr>
        <w:t>предложени</w:t>
      </w:r>
      <w:r w:rsidR="00216E2A">
        <w:rPr>
          <w:rStyle w:val="CharacterStyle1"/>
          <w:sz w:val="28"/>
          <w:szCs w:val="28"/>
        </w:rPr>
        <w:t>я</w:t>
      </w:r>
      <w:r w:rsidR="00216E2A" w:rsidRPr="00FA1AC1">
        <w:rPr>
          <w:rStyle w:val="CharacterStyle1"/>
          <w:sz w:val="28"/>
          <w:szCs w:val="28"/>
        </w:rPr>
        <w:t xml:space="preserve"> по финансированию расходов на его организацию.</w:t>
      </w:r>
    </w:p>
    <w:p w:rsidR="00216E2A" w:rsidRPr="00FA1AC1" w:rsidRDefault="007E5544" w:rsidP="00216E2A">
      <w:pPr>
        <w:pStyle w:val="Style3"/>
        <w:ind w:left="0" w:firstLine="284"/>
        <w:jc w:val="both"/>
        <w:rPr>
          <w:rStyle w:val="CharacterStyle1"/>
          <w:sz w:val="28"/>
          <w:szCs w:val="28"/>
        </w:rPr>
      </w:pPr>
      <w:r w:rsidRPr="00FA1AC1">
        <w:rPr>
          <w:rStyle w:val="CharacterStyle1"/>
          <w:sz w:val="28"/>
          <w:szCs w:val="28"/>
        </w:rPr>
        <w:t xml:space="preserve">2.2. Подготовить и довести до участников уборочного процесса </w:t>
      </w:r>
      <w:r w:rsidR="00216E2A" w:rsidRPr="00FA1AC1">
        <w:rPr>
          <w:rStyle w:val="CharacterStyle1"/>
          <w:sz w:val="28"/>
          <w:szCs w:val="28"/>
        </w:rPr>
        <w:t>рекоме</w:t>
      </w:r>
      <w:r w:rsidR="00216E2A" w:rsidRPr="00FA1AC1">
        <w:rPr>
          <w:rStyle w:val="CharacterStyle1"/>
          <w:sz w:val="28"/>
          <w:szCs w:val="28"/>
        </w:rPr>
        <w:t>н</w:t>
      </w:r>
      <w:r w:rsidR="00216E2A" w:rsidRPr="00FA1AC1">
        <w:rPr>
          <w:rStyle w:val="CharacterStyle1"/>
          <w:sz w:val="28"/>
          <w:szCs w:val="28"/>
        </w:rPr>
        <w:t>дации по оплате труда и материальному стимулированию на уборочных р</w:t>
      </w:r>
      <w:r w:rsidR="00216E2A" w:rsidRPr="00FA1AC1">
        <w:rPr>
          <w:rStyle w:val="CharacterStyle1"/>
          <w:sz w:val="28"/>
          <w:szCs w:val="28"/>
        </w:rPr>
        <w:t>а</w:t>
      </w:r>
      <w:r w:rsidR="00216E2A" w:rsidRPr="00FA1AC1">
        <w:rPr>
          <w:rStyle w:val="CharacterStyle1"/>
          <w:sz w:val="28"/>
          <w:szCs w:val="28"/>
        </w:rPr>
        <w:t>ботах.</w:t>
      </w:r>
    </w:p>
    <w:p w:rsidR="007E5544" w:rsidRPr="00FA1AC1" w:rsidRDefault="007E5544" w:rsidP="00216E2A">
      <w:pPr>
        <w:pStyle w:val="Style1"/>
        <w:adjustRightInd/>
        <w:ind w:firstLine="284"/>
        <w:jc w:val="both"/>
        <w:rPr>
          <w:sz w:val="28"/>
          <w:szCs w:val="28"/>
        </w:rPr>
      </w:pPr>
      <w:r w:rsidRPr="00FA1AC1">
        <w:rPr>
          <w:sz w:val="28"/>
          <w:szCs w:val="28"/>
        </w:rPr>
        <w:t xml:space="preserve">2.3. </w:t>
      </w:r>
      <w:r w:rsidR="00E8088B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заявк</w:t>
      </w:r>
      <w:r w:rsidR="00E8088B">
        <w:rPr>
          <w:sz w:val="28"/>
          <w:szCs w:val="28"/>
        </w:rPr>
        <w:t xml:space="preserve">ам </w:t>
      </w:r>
      <w:r w:rsidR="00E8088B" w:rsidRPr="00FA1AC1">
        <w:rPr>
          <w:rStyle w:val="CharacterStyle1"/>
          <w:sz w:val="28"/>
          <w:szCs w:val="28"/>
        </w:rPr>
        <w:t>сельскохозяйственных предприятий всех форм со</w:t>
      </w:r>
      <w:r w:rsidR="00E8088B" w:rsidRPr="00FA1AC1">
        <w:rPr>
          <w:rStyle w:val="CharacterStyle1"/>
          <w:sz w:val="28"/>
          <w:szCs w:val="28"/>
        </w:rPr>
        <w:t>б</w:t>
      </w:r>
      <w:r w:rsidR="00E8088B" w:rsidRPr="00FA1AC1">
        <w:rPr>
          <w:rStyle w:val="CharacterStyle1"/>
          <w:sz w:val="28"/>
          <w:szCs w:val="28"/>
        </w:rPr>
        <w:t>ственност</w:t>
      </w:r>
      <w:r w:rsidR="00E8088B">
        <w:rPr>
          <w:rStyle w:val="CharacterStyle1"/>
          <w:sz w:val="28"/>
          <w:szCs w:val="28"/>
        </w:rPr>
        <w:t>и</w:t>
      </w:r>
      <w:r>
        <w:rPr>
          <w:sz w:val="28"/>
          <w:szCs w:val="28"/>
        </w:rPr>
        <w:t>, активизировать</w:t>
      </w:r>
      <w:r w:rsidRPr="00FA1AC1">
        <w:rPr>
          <w:sz w:val="28"/>
          <w:szCs w:val="28"/>
        </w:rPr>
        <w:t xml:space="preserve"> поставку в район необходим</w:t>
      </w:r>
      <w:r>
        <w:rPr>
          <w:sz w:val="28"/>
          <w:szCs w:val="28"/>
        </w:rPr>
        <w:t>ого количества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пасных частей.</w:t>
      </w:r>
    </w:p>
    <w:p w:rsidR="007E5544" w:rsidRPr="00FA1AC1" w:rsidRDefault="00E8088B" w:rsidP="00216E2A">
      <w:pPr>
        <w:pStyle w:val="Style1"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Разработать </w:t>
      </w:r>
      <w:r w:rsidR="007E5544" w:rsidRPr="00FA1AC1">
        <w:rPr>
          <w:sz w:val="28"/>
          <w:szCs w:val="28"/>
        </w:rPr>
        <w:t xml:space="preserve"> рекомендации по уборке </w:t>
      </w:r>
      <w:r w:rsidR="007E5544">
        <w:rPr>
          <w:sz w:val="28"/>
          <w:szCs w:val="28"/>
        </w:rPr>
        <w:t>зерновых</w:t>
      </w:r>
      <w:r w:rsidR="007E5544" w:rsidRPr="00FA1AC1">
        <w:rPr>
          <w:sz w:val="28"/>
          <w:szCs w:val="28"/>
        </w:rPr>
        <w:t>.</w:t>
      </w:r>
    </w:p>
    <w:p w:rsidR="007E5544" w:rsidRPr="00FA1AC1" w:rsidRDefault="007E5544" w:rsidP="007E5544">
      <w:pPr>
        <w:pStyle w:val="Style1"/>
        <w:tabs>
          <w:tab w:val="left" w:pos="1755"/>
          <w:tab w:val="left" w:pos="3096"/>
          <w:tab w:val="left" w:pos="5454"/>
          <w:tab w:val="left" w:pos="7695"/>
        </w:tabs>
        <w:adjustRightInd/>
        <w:ind w:left="288"/>
        <w:jc w:val="both"/>
        <w:rPr>
          <w:sz w:val="28"/>
          <w:szCs w:val="28"/>
        </w:rPr>
      </w:pPr>
      <w:r w:rsidRPr="00FA1AC1">
        <w:rPr>
          <w:sz w:val="28"/>
          <w:szCs w:val="28"/>
        </w:rPr>
        <w:t>2.5.   В</w:t>
      </w:r>
      <w:r w:rsidRPr="00FA1AC1">
        <w:rPr>
          <w:sz w:val="28"/>
          <w:szCs w:val="28"/>
        </w:rPr>
        <w:tab/>
        <w:t>случае</w:t>
      </w:r>
      <w:r w:rsidRPr="00FA1AC1">
        <w:rPr>
          <w:sz w:val="28"/>
          <w:szCs w:val="28"/>
        </w:rPr>
        <w:tab/>
        <w:t>необходимости</w:t>
      </w:r>
      <w:r w:rsidRPr="00FA1AC1">
        <w:rPr>
          <w:sz w:val="28"/>
          <w:szCs w:val="28"/>
        </w:rPr>
        <w:tab/>
        <w:t>содействовать</w:t>
      </w:r>
      <w:r w:rsidRPr="00FA1AC1">
        <w:rPr>
          <w:sz w:val="28"/>
          <w:szCs w:val="28"/>
        </w:rPr>
        <w:tab/>
        <w:t>привлечению</w:t>
      </w:r>
    </w:p>
    <w:p w:rsidR="007E5544" w:rsidRPr="00FA1AC1" w:rsidRDefault="0018316B" w:rsidP="00FC0EB6">
      <w:pPr>
        <w:pStyle w:val="Style1"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E5544" w:rsidRPr="00FA1AC1">
        <w:rPr>
          <w:sz w:val="28"/>
          <w:szCs w:val="28"/>
        </w:rPr>
        <w:t>втотранспорта</w:t>
      </w:r>
      <w:r>
        <w:rPr>
          <w:sz w:val="28"/>
          <w:szCs w:val="28"/>
        </w:rPr>
        <w:t xml:space="preserve"> </w:t>
      </w:r>
      <w:r w:rsidR="007E5544" w:rsidRPr="00FA1AC1">
        <w:rPr>
          <w:sz w:val="28"/>
          <w:szCs w:val="28"/>
        </w:rPr>
        <w:t xml:space="preserve">для перевозки зерна урожая </w:t>
      </w:r>
      <w:r w:rsidR="007E5544">
        <w:rPr>
          <w:sz w:val="28"/>
          <w:szCs w:val="28"/>
        </w:rPr>
        <w:t>201</w:t>
      </w:r>
      <w:r w:rsidR="00A9039E">
        <w:rPr>
          <w:sz w:val="28"/>
          <w:szCs w:val="28"/>
        </w:rPr>
        <w:t>4</w:t>
      </w:r>
      <w:r w:rsidR="007E5544" w:rsidRPr="00FA1AC1">
        <w:rPr>
          <w:sz w:val="28"/>
          <w:szCs w:val="28"/>
        </w:rPr>
        <w:t xml:space="preserve"> года.</w:t>
      </w:r>
    </w:p>
    <w:p w:rsidR="007E5544" w:rsidRPr="00FA1AC1" w:rsidRDefault="007E5544" w:rsidP="00216E2A">
      <w:pPr>
        <w:pStyle w:val="Style1"/>
        <w:adjustRightInd/>
        <w:ind w:firstLine="284"/>
        <w:jc w:val="both"/>
        <w:rPr>
          <w:rStyle w:val="CharacterStyle1"/>
          <w:sz w:val="28"/>
          <w:szCs w:val="28"/>
        </w:rPr>
      </w:pPr>
      <w:r w:rsidRPr="00FA1AC1">
        <w:rPr>
          <w:sz w:val="28"/>
          <w:szCs w:val="28"/>
        </w:rPr>
        <w:t xml:space="preserve">2.6. В случае необходимости </w:t>
      </w:r>
      <w:r w:rsidR="0018316B">
        <w:rPr>
          <w:sz w:val="28"/>
          <w:szCs w:val="28"/>
        </w:rPr>
        <w:t>оказать содейст</w:t>
      </w:r>
      <w:r w:rsidRPr="00FA1AC1">
        <w:rPr>
          <w:sz w:val="28"/>
          <w:szCs w:val="28"/>
        </w:rPr>
        <w:t>в</w:t>
      </w:r>
      <w:r w:rsidR="0018316B">
        <w:rPr>
          <w:sz w:val="28"/>
          <w:szCs w:val="28"/>
        </w:rPr>
        <w:t>ие</w:t>
      </w:r>
      <w:r w:rsidRPr="00FA1AC1">
        <w:rPr>
          <w:sz w:val="28"/>
          <w:szCs w:val="28"/>
        </w:rPr>
        <w:t xml:space="preserve"> в </w:t>
      </w:r>
      <w:r w:rsidR="008E2421">
        <w:rPr>
          <w:sz w:val="28"/>
          <w:szCs w:val="28"/>
        </w:rPr>
        <w:t>обеспечении кадрами.</w:t>
      </w:r>
    </w:p>
    <w:p w:rsidR="007E5544" w:rsidRPr="00FA1AC1" w:rsidRDefault="00423C71" w:rsidP="00FC0EB6">
      <w:pPr>
        <w:pStyle w:val="Style1"/>
        <w:numPr>
          <w:ilvl w:val="0"/>
          <w:numId w:val="3"/>
        </w:numPr>
        <w:tabs>
          <w:tab w:val="clear" w:pos="432"/>
          <w:tab w:val="num" w:pos="0"/>
          <w:tab w:val="left" w:pos="284"/>
        </w:tabs>
        <w:adjustRightInd/>
        <w:ind w:left="0" w:firstLine="426"/>
        <w:jc w:val="both"/>
        <w:rPr>
          <w:rStyle w:val="CharacterStyle1"/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7E5544" w:rsidRPr="00FA1AC1">
        <w:rPr>
          <w:sz w:val="28"/>
          <w:szCs w:val="28"/>
        </w:rPr>
        <w:t xml:space="preserve">руководителям и специалистам </w:t>
      </w:r>
      <w:r w:rsidRPr="00FA1AC1">
        <w:rPr>
          <w:rStyle w:val="CharacterStyle1"/>
          <w:sz w:val="28"/>
          <w:szCs w:val="28"/>
        </w:rPr>
        <w:t>сельскохозяйственных предприятий всех форм собственност</w:t>
      </w:r>
      <w:r>
        <w:rPr>
          <w:rStyle w:val="CharacterStyle1"/>
          <w:sz w:val="28"/>
          <w:szCs w:val="28"/>
        </w:rPr>
        <w:t>и</w:t>
      </w:r>
      <w:r w:rsidRPr="00FA1AC1">
        <w:rPr>
          <w:sz w:val="28"/>
          <w:szCs w:val="28"/>
        </w:rPr>
        <w:t xml:space="preserve"> </w:t>
      </w:r>
      <w:r w:rsidR="007E5544" w:rsidRPr="00FA1AC1">
        <w:rPr>
          <w:sz w:val="28"/>
          <w:szCs w:val="28"/>
        </w:rPr>
        <w:t xml:space="preserve">особое внимание обратить на </w:t>
      </w:r>
      <w:r w:rsidR="007E5544" w:rsidRPr="00FA1AC1">
        <w:rPr>
          <w:rStyle w:val="CharacterStyle1"/>
          <w:sz w:val="28"/>
          <w:szCs w:val="28"/>
        </w:rPr>
        <w:t>собл</w:t>
      </w:r>
      <w:r w:rsidR="007E5544" w:rsidRPr="00FA1AC1">
        <w:rPr>
          <w:rStyle w:val="CharacterStyle1"/>
          <w:sz w:val="28"/>
          <w:szCs w:val="28"/>
        </w:rPr>
        <w:t>ю</w:t>
      </w:r>
      <w:r w:rsidR="007E5544" w:rsidRPr="00FA1AC1">
        <w:rPr>
          <w:rStyle w:val="CharacterStyle1"/>
          <w:sz w:val="28"/>
          <w:szCs w:val="28"/>
        </w:rPr>
        <w:t xml:space="preserve">дение правил </w:t>
      </w:r>
      <w:r>
        <w:rPr>
          <w:rStyle w:val="CharacterStyle1"/>
          <w:sz w:val="28"/>
          <w:szCs w:val="28"/>
        </w:rPr>
        <w:t>техники безопасности</w:t>
      </w:r>
      <w:r w:rsidR="007E5544" w:rsidRPr="00FA1AC1">
        <w:rPr>
          <w:rStyle w:val="CharacterStyle1"/>
          <w:sz w:val="28"/>
          <w:szCs w:val="28"/>
        </w:rPr>
        <w:t xml:space="preserve"> и пожарной безопасности.</w:t>
      </w:r>
    </w:p>
    <w:p w:rsidR="007E5544" w:rsidRPr="00FA1AC1" w:rsidRDefault="00FC0EB6" w:rsidP="007C3F63">
      <w:pPr>
        <w:pStyle w:val="Style1"/>
        <w:numPr>
          <w:ilvl w:val="0"/>
          <w:numId w:val="3"/>
        </w:numPr>
        <w:tabs>
          <w:tab w:val="clear" w:pos="432"/>
          <w:tab w:val="num" w:pos="426"/>
          <w:tab w:val="left" w:pos="709"/>
          <w:tab w:val="left" w:pos="4839"/>
          <w:tab w:val="left" w:pos="7225"/>
        </w:tabs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Главам </w:t>
      </w:r>
      <w:r w:rsidR="007E5544" w:rsidRPr="00FA1AC1">
        <w:rPr>
          <w:sz w:val="28"/>
          <w:szCs w:val="28"/>
        </w:rPr>
        <w:t>сель</w:t>
      </w:r>
      <w:r>
        <w:rPr>
          <w:sz w:val="28"/>
          <w:szCs w:val="28"/>
        </w:rPr>
        <w:t xml:space="preserve">советов, руководителям </w:t>
      </w:r>
      <w:r w:rsidR="007E5544" w:rsidRPr="00FA1AC1">
        <w:rPr>
          <w:sz w:val="28"/>
          <w:szCs w:val="28"/>
        </w:rPr>
        <w:t>сельскохозяйстве</w:t>
      </w:r>
      <w:r w:rsidR="007E5544" w:rsidRPr="00FA1AC1">
        <w:rPr>
          <w:sz w:val="28"/>
          <w:szCs w:val="28"/>
        </w:rPr>
        <w:t>н</w:t>
      </w:r>
      <w:r w:rsidR="007E5544" w:rsidRPr="00FA1AC1">
        <w:rPr>
          <w:sz w:val="28"/>
          <w:szCs w:val="28"/>
        </w:rPr>
        <w:t>ных предприятий</w:t>
      </w:r>
      <w:r>
        <w:rPr>
          <w:sz w:val="28"/>
          <w:szCs w:val="28"/>
        </w:rPr>
        <w:t xml:space="preserve"> </w:t>
      </w:r>
      <w:r w:rsidR="007E5544" w:rsidRPr="00FA1AC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7E5544" w:rsidRPr="00FA1AC1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 </w:t>
      </w:r>
      <w:r w:rsidR="007E5544" w:rsidRPr="00FA1AC1">
        <w:rPr>
          <w:sz w:val="28"/>
          <w:szCs w:val="28"/>
        </w:rPr>
        <w:t>обеспечить</w:t>
      </w:r>
      <w:r w:rsidRPr="00FC0EB6">
        <w:rPr>
          <w:rStyle w:val="CharacterStyle1"/>
          <w:sz w:val="28"/>
          <w:szCs w:val="28"/>
        </w:rPr>
        <w:t xml:space="preserve"> </w:t>
      </w:r>
      <w:r w:rsidRPr="00FA1AC1">
        <w:rPr>
          <w:rStyle w:val="CharacterStyle1"/>
          <w:sz w:val="28"/>
          <w:szCs w:val="28"/>
        </w:rPr>
        <w:t>бесперебойное и качественное</w:t>
      </w:r>
    </w:p>
    <w:p w:rsidR="007E5544" w:rsidRPr="00FA1AC1" w:rsidRDefault="007E5544" w:rsidP="007C3F63">
      <w:pPr>
        <w:pStyle w:val="Style2"/>
        <w:tabs>
          <w:tab w:val="left" w:pos="426"/>
          <w:tab w:val="num" w:pos="567"/>
        </w:tabs>
        <w:spacing w:line="240" w:lineRule="auto"/>
        <w:ind w:left="0"/>
        <w:jc w:val="both"/>
        <w:rPr>
          <w:rStyle w:val="CharacterStyle1"/>
          <w:sz w:val="28"/>
          <w:szCs w:val="28"/>
        </w:rPr>
      </w:pPr>
      <w:r w:rsidRPr="00FA1AC1">
        <w:rPr>
          <w:rStyle w:val="CharacterStyle1"/>
          <w:sz w:val="28"/>
          <w:szCs w:val="28"/>
        </w:rPr>
        <w:t xml:space="preserve">проведение уборочных работ </w:t>
      </w:r>
      <w:r>
        <w:rPr>
          <w:rStyle w:val="CharacterStyle1"/>
          <w:sz w:val="28"/>
          <w:szCs w:val="28"/>
        </w:rPr>
        <w:t>201</w:t>
      </w:r>
      <w:r w:rsidR="00A9039E">
        <w:rPr>
          <w:rStyle w:val="CharacterStyle1"/>
          <w:sz w:val="28"/>
          <w:szCs w:val="28"/>
        </w:rPr>
        <w:t>4</w:t>
      </w:r>
      <w:r w:rsidRPr="00FA1AC1">
        <w:rPr>
          <w:rStyle w:val="CharacterStyle1"/>
          <w:sz w:val="28"/>
          <w:szCs w:val="28"/>
        </w:rPr>
        <w:t xml:space="preserve"> года</w:t>
      </w:r>
      <w:r w:rsidR="00FC0EB6" w:rsidRPr="00FC0EB6">
        <w:rPr>
          <w:rStyle w:val="CharacterStyle1"/>
          <w:sz w:val="28"/>
          <w:szCs w:val="28"/>
        </w:rPr>
        <w:t xml:space="preserve"> </w:t>
      </w:r>
      <w:r w:rsidR="00FC0EB6" w:rsidRPr="00FA1AC1">
        <w:rPr>
          <w:rStyle w:val="CharacterStyle1"/>
          <w:sz w:val="28"/>
          <w:szCs w:val="28"/>
        </w:rPr>
        <w:t>и сохранность убранного зерна</w:t>
      </w:r>
      <w:r w:rsidR="00423C71">
        <w:rPr>
          <w:rStyle w:val="CharacterStyle1"/>
          <w:sz w:val="28"/>
          <w:szCs w:val="28"/>
        </w:rPr>
        <w:t>,</w:t>
      </w:r>
      <w:r w:rsidRPr="00FA1AC1">
        <w:rPr>
          <w:rStyle w:val="CharacterStyle1"/>
          <w:sz w:val="28"/>
          <w:szCs w:val="28"/>
        </w:rPr>
        <w:t xml:space="preserve"> </w:t>
      </w:r>
      <w:r w:rsidR="00423C71">
        <w:rPr>
          <w:rStyle w:val="CharacterStyle1"/>
          <w:sz w:val="28"/>
          <w:szCs w:val="28"/>
        </w:rPr>
        <w:t>н</w:t>
      </w:r>
      <w:r w:rsidRPr="00FA1AC1">
        <w:rPr>
          <w:rStyle w:val="CharacterStyle1"/>
          <w:sz w:val="28"/>
          <w:szCs w:val="28"/>
        </w:rPr>
        <w:t xml:space="preserve">е допустить потравы </w:t>
      </w:r>
      <w:r w:rsidR="004952F3">
        <w:rPr>
          <w:rStyle w:val="CharacterStyle1"/>
          <w:sz w:val="28"/>
          <w:szCs w:val="28"/>
        </w:rPr>
        <w:t>посевов</w:t>
      </w:r>
      <w:r w:rsidRPr="00FA1AC1">
        <w:rPr>
          <w:rStyle w:val="CharacterStyle1"/>
          <w:sz w:val="28"/>
          <w:szCs w:val="28"/>
        </w:rPr>
        <w:t xml:space="preserve"> бродячим скотом, проезда транспортом.</w:t>
      </w:r>
    </w:p>
    <w:p w:rsidR="007E5544" w:rsidRPr="00512180" w:rsidRDefault="00512180" w:rsidP="00FC0EB6">
      <w:pPr>
        <w:pStyle w:val="Style1"/>
        <w:numPr>
          <w:ilvl w:val="0"/>
          <w:numId w:val="4"/>
        </w:numPr>
        <w:tabs>
          <w:tab w:val="left" w:pos="0"/>
          <w:tab w:val="num" w:pos="567"/>
        </w:tabs>
        <w:adjustRightInd/>
        <w:ind w:left="0" w:firstLine="426"/>
        <w:jc w:val="both"/>
        <w:rPr>
          <w:rStyle w:val="CharacterStyle1"/>
          <w:sz w:val="28"/>
          <w:szCs w:val="28"/>
        </w:rPr>
      </w:pPr>
      <w:r w:rsidRPr="00512180">
        <w:rPr>
          <w:sz w:val="28"/>
          <w:szCs w:val="28"/>
        </w:rPr>
        <w:t>Рекомендовать н</w:t>
      </w:r>
      <w:r w:rsidR="007E5544" w:rsidRPr="00512180">
        <w:rPr>
          <w:sz w:val="28"/>
          <w:szCs w:val="28"/>
        </w:rPr>
        <w:t xml:space="preserve">ачальнику </w:t>
      </w:r>
      <w:r w:rsidR="00790335">
        <w:rPr>
          <w:sz w:val="28"/>
          <w:szCs w:val="28"/>
        </w:rPr>
        <w:t>Венгеровского РЭС от</w:t>
      </w:r>
      <w:r w:rsidRPr="00512180">
        <w:rPr>
          <w:sz w:val="28"/>
          <w:szCs w:val="28"/>
        </w:rPr>
        <w:t>крытого акционерн</w:t>
      </w:r>
      <w:r w:rsidRPr="00512180">
        <w:rPr>
          <w:sz w:val="28"/>
          <w:szCs w:val="28"/>
        </w:rPr>
        <w:t>о</w:t>
      </w:r>
      <w:r w:rsidRPr="00512180">
        <w:rPr>
          <w:sz w:val="28"/>
          <w:szCs w:val="28"/>
        </w:rPr>
        <w:t>го общества «Региональные эле</w:t>
      </w:r>
      <w:r w:rsidR="00790335">
        <w:rPr>
          <w:sz w:val="28"/>
          <w:szCs w:val="28"/>
        </w:rPr>
        <w:t>ктрические сети» филиал Татарски</w:t>
      </w:r>
      <w:r w:rsidRPr="00512180">
        <w:rPr>
          <w:sz w:val="28"/>
          <w:szCs w:val="28"/>
        </w:rPr>
        <w:t xml:space="preserve">е </w:t>
      </w:r>
      <w:r w:rsidR="00790335">
        <w:rPr>
          <w:sz w:val="28"/>
          <w:szCs w:val="28"/>
        </w:rPr>
        <w:t>электр</w:t>
      </w:r>
      <w:r w:rsidR="00790335">
        <w:rPr>
          <w:sz w:val="28"/>
          <w:szCs w:val="28"/>
        </w:rPr>
        <w:t>и</w:t>
      </w:r>
      <w:r w:rsidR="00790335">
        <w:rPr>
          <w:sz w:val="28"/>
          <w:szCs w:val="28"/>
        </w:rPr>
        <w:t xml:space="preserve">ческие </w:t>
      </w:r>
      <w:r w:rsidRPr="00512180">
        <w:rPr>
          <w:sz w:val="28"/>
          <w:szCs w:val="28"/>
        </w:rPr>
        <w:t xml:space="preserve">сети </w:t>
      </w:r>
      <w:r w:rsidR="007E5544" w:rsidRPr="00512180">
        <w:rPr>
          <w:sz w:val="28"/>
          <w:szCs w:val="28"/>
        </w:rPr>
        <w:t xml:space="preserve"> </w:t>
      </w:r>
      <w:r w:rsidR="007E5544" w:rsidRPr="00512180">
        <w:rPr>
          <w:rStyle w:val="CharacterStyle1"/>
          <w:sz w:val="28"/>
          <w:szCs w:val="28"/>
        </w:rPr>
        <w:t>Россову С.В. на период уборочных работ 201</w:t>
      </w:r>
      <w:r w:rsidR="00A9039E" w:rsidRPr="00512180">
        <w:rPr>
          <w:rStyle w:val="CharacterStyle1"/>
          <w:sz w:val="28"/>
          <w:szCs w:val="28"/>
        </w:rPr>
        <w:t>4</w:t>
      </w:r>
      <w:r w:rsidR="007E5544" w:rsidRPr="00512180">
        <w:rPr>
          <w:rStyle w:val="CharacterStyle1"/>
          <w:sz w:val="28"/>
          <w:szCs w:val="28"/>
        </w:rPr>
        <w:t xml:space="preserve"> года    обесп</w:t>
      </w:r>
      <w:r w:rsidR="007E5544" w:rsidRPr="00512180">
        <w:rPr>
          <w:rStyle w:val="CharacterStyle1"/>
          <w:sz w:val="28"/>
          <w:szCs w:val="28"/>
        </w:rPr>
        <w:t>е</w:t>
      </w:r>
      <w:r w:rsidR="007E5544" w:rsidRPr="00512180">
        <w:rPr>
          <w:rStyle w:val="CharacterStyle1"/>
          <w:sz w:val="28"/>
          <w:szCs w:val="28"/>
        </w:rPr>
        <w:t xml:space="preserve">чить бесперебойное </w:t>
      </w:r>
      <w:r w:rsidR="004B567B">
        <w:rPr>
          <w:rStyle w:val="CharacterStyle1"/>
          <w:sz w:val="28"/>
          <w:szCs w:val="28"/>
        </w:rPr>
        <w:t>электро</w:t>
      </w:r>
      <w:r w:rsidR="008E2421">
        <w:rPr>
          <w:rStyle w:val="CharacterStyle1"/>
          <w:sz w:val="28"/>
          <w:szCs w:val="28"/>
        </w:rPr>
        <w:t>снабжение</w:t>
      </w:r>
      <w:r w:rsidR="004B567B">
        <w:rPr>
          <w:rStyle w:val="CharacterStyle1"/>
          <w:sz w:val="28"/>
          <w:szCs w:val="28"/>
        </w:rPr>
        <w:t xml:space="preserve"> </w:t>
      </w:r>
      <w:r w:rsidR="007E5544" w:rsidRPr="00512180">
        <w:rPr>
          <w:rStyle w:val="CharacterStyle1"/>
          <w:sz w:val="28"/>
          <w:szCs w:val="28"/>
        </w:rPr>
        <w:t>зерносушильного и зерноуборочного ко</w:t>
      </w:r>
      <w:r w:rsidR="007E5544" w:rsidRPr="00512180">
        <w:rPr>
          <w:rStyle w:val="CharacterStyle1"/>
          <w:sz w:val="28"/>
          <w:szCs w:val="28"/>
        </w:rPr>
        <w:t>м</w:t>
      </w:r>
      <w:r w:rsidR="007E5544" w:rsidRPr="00512180">
        <w:rPr>
          <w:rStyle w:val="CharacterStyle1"/>
          <w:sz w:val="28"/>
          <w:szCs w:val="28"/>
        </w:rPr>
        <w:t xml:space="preserve">плекса </w:t>
      </w:r>
      <w:r w:rsidR="004B567B" w:rsidRPr="00FA1AC1">
        <w:rPr>
          <w:rStyle w:val="CharacterStyle1"/>
          <w:sz w:val="28"/>
          <w:szCs w:val="28"/>
        </w:rPr>
        <w:t>сельскохозяйственных предприятий всех форм собстве</w:t>
      </w:r>
      <w:r w:rsidR="004B567B" w:rsidRPr="00FA1AC1">
        <w:rPr>
          <w:rStyle w:val="CharacterStyle1"/>
          <w:sz w:val="28"/>
          <w:szCs w:val="28"/>
        </w:rPr>
        <w:t>н</w:t>
      </w:r>
      <w:r w:rsidR="004B567B" w:rsidRPr="00FA1AC1">
        <w:rPr>
          <w:rStyle w:val="CharacterStyle1"/>
          <w:sz w:val="28"/>
          <w:szCs w:val="28"/>
        </w:rPr>
        <w:t>ност</w:t>
      </w:r>
      <w:r w:rsidR="004B567B">
        <w:rPr>
          <w:rStyle w:val="CharacterStyle1"/>
          <w:sz w:val="28"/>
          <w:szCs w:val="28"/>
        </w:rPr>
        <w:t>и</w:t>
      </w:r>
      <w:r w:rsidR="007E5544" w:rsidRPr="00512180">
        <w:rPr>
          <w:rStyle w:val="CharacterStyle1"/>
          <w:sz w:val="28"/>
          <w:szCs w:val="28"/>
        </w:rPr>
        <w:t>.</w:t>
      </w:r>
    </w:p>
    <w:p w:rsidR="007E5544" w:rsidRPr="004B567B" w:rsidRDefault="004B567B" w:rsidP="00216E2A">
      <w:pPr>
        <w:pStyle w:val="Style2"/>
        <w:numPr>
          <w:ilvl w:val="0"/>
          <w:numId w:val="9"/>
        </w:numPr>
        <w:tabs>
          <w:tab w:val="num" w:pos="0"/>
          <w:tab w:val="left" w:pos="426"/>
        </w:tabs>
        <w:spacing w:line="240" w:lineRule="auto"/>
        <w:ind w:left="0" w:firstLine="426"/>
        <w:jc w:val="both"/>
        <w:rPr>
          <w:rStyle w:val="CharacterStyle1"/>
          <w:sz w:val="28"/>
          <w:szCs w:val="28"/>
        </w:rPr>
      </w:pPr>
      <w:r w:rsidRPr="004B567B">
        <w:rPr>
          <w:rStyle w:val="CharacterStyle1"/>
          <w:sz w:val="28"/>
          <w:szCs w:val="28"/>
        </w:rPr>
        <w:t>Рекомендовать н</w:t>
      </w:r>
      <w:r w:rsidR="007E5544" w:rsidRPr="004B567B">
        <w:rPr>
          <w:rStyle w:val="CharacterStyle1"/>
          <w:sz w:val="28"/>
          <w:szCs w:val="28"/>
        </w:rPr>
        <w:t xml:space="preserve">ачальнику </w:t>
      </w:r>
      <w:r w:rsidRPr="004B567B">
        <w:rPr>
          <w:rStyle w:val="CharacterStyle1"/>
          <w:sz w:val="28"/>
          <w:szCs w:val="28"/>
        </w:rPr>
        <w:t>межмуниципального отдела МВД РФ «</w:t>
      </w:r>
      <w:r w:rsidR="007E5544" w:rsidRPr="004B567B">
        <w:rPr>
          <w:rStyle w:val="CharacterStyle1"/>
          <w:sz w:val="28"/>
          <w:szCs w:val="28"/>
        </w:rPr>
        <w:t>Ве</w:t>
      </w:r>
      <w:r w:rsidR="007E5544" w:rsidRPr="004B567B">
        <w:rPr>
          <w:rStyle w:val="CharacterStyle1"/>
          <w:sz w:val="28"/>
          <w:szCs w:val="28"/>
        </w:rPr>
        <w:t>н</w:t>
      </w:r>
      <w:r w:rsidR="007E5544" w:rsidRPr="004B567B">
        <w:rPr>
          <w:rStyle w:val="CharacterStyle1"/>
          <w:sz w:val="28"/>
          <w:szCs w:val="28"/>
        </w:rPr>
        <w:t>геровск</w:t>
      </w:r>
      <w:r w:rsidRPr="004B567B">
        <w:rPr>
          <w:rStyle w:val="CharacterStyle1"/>
          <w:sz w:val="28"/>
          <w:szCs w:val="28"/>
        </w:rPr>
        <w:t>ий»</w:t>
      </w:r>
      <w:r w:rsidR="007E5544" w:rsidRPr="004B567B">
        <w:rPr>
          <w:rStyle w:val="CharacterStyle1"/>
          <w:sz w:val="28"/>
          <w:szCs w:val="28"/>
        </w:rPr>
        <w:t xml:space="preserve"> Павличенко С.Л.</w:t>
      </w:r>
      <w:r>
        <w:rPr>
          <w:rStyle w:val="CharacterStyle1"/>
          <w:sz w:val="28"/>
          <w:szCs w:val="28"/>
        </w:rPr>
        <w:t xml:space="preserve"> </w:t>
      </w:r>
      <w:r w:rsidR="007E5544" w:rsidRPr="004B567B">
        <w:rPr>
          <w:sz w:val="28"/>
          <w:szCs w:val="28"/>
        </w:rPr>
        <w:t xml:space="preserve">оказать содействие руководителям </w:t>
      </w:r>
      <w:r w:rsidRPr="00FA1AC1">
        <w:rPr>
          <w:rStyle w:val="CharacterStyle1"/>
          <w:sz w:val="28"/>
          <w:szCs w:val="28"/>
        </w:rPr>
        <w:t>сельскох</w:t>
      </w:r>
      <w:r w:rsidRPr="00FA1AC1">
        <w:rPr>
          <w:rStyle w:val="CharacterStyle1"/>
          <w:sz w:val="28"/>
          <w:szCs w:val="28"/>
        </w:rPr>
        <w:t>о</w:t>
      </w:r>
      <w:r w:rsidRPr="00FA1AC1">
        <w:rPr>
          <w:rStyle w:val="CharacterStyle1"/>
          <w:sz w:val="28"/>
          <w:szCs w:val="28"/>
        </w:rPr>
        <w:lastRenderedPageBreak/>
        <w:t>зяйственных предприятий всех форм собственност</w:t>
      </w:r>
      <w:r>
        <w:rPr>
          <w:rStyle w:val="CharacterStyle1"/>
          <w:sz w:val="28"/>
          <w:szCs w:val="28"/>
        </w:rPr>
        <w:t>и</w:t>
      </w:r>
      <w:r w:rsidRPr="004B567B">
        <w:rPr>
          <w:rStyle w:val="CharacterStyle1"/>
          <w:sz w:val="28"/>
          <w:szCs w:val="28"/>
        </w:rPr>
        <w:t xml:space="preserve"> </w:t>
      </w:r>
      <w:r w:rsidR="007E5544" w:rsidRPr="004B567B">
        <w:rPr>
          <w:rStyle w:val="CharacterStyle1"/>
          <w:sz w:val="28"/>
          <w:szCs w:val="28"/>
        </w:rPr>
        <w:t>в предотвращени</w:t>
      </w:r>
      <w:r>
        <w:rPr>
          <w:rStyle w:val="CharacterStyle1"/>
          <w:sz w:val="28"/>
          <w:szCs w:val="28"/>
        </w:rPr>
        <w:t>и</w:t>
      </w:r>
      <w:r w:rsidR="007E5544" w:rsidRPr="004B567B">
        <w:rPr>
          <w:rStyle w:val="CharacterStyle1"/>
          <w:sz w:val="28"/>
          <w:szCs w:val="28"/>
        </w:rPr>
        <w:t xml:space="preserve"> х</w:t>
      </w:r>
      <w:r w:rsidR="007E5544" w:rsidRPr="004B567B">
        <w:rPr>
          <w:rStyle w:val="CharacterStyle1"/>
          <w:sz w:val="28"/>
          <w:szCs w:val="28"/>
        </w:rPr>
        <w:t>и</w:t>
      </w:r>
      <w:r w:rsidR="007E5544" w:rsidRPr="004B567B">
        <w:rPr>
          <w:rStyle w:val="CharacterStyle1"/>
          <w:sz w:val="28"/>
          <w:szCs w:val="28"/>
        </w:rPr>
        <w:t>щений зерна с зернотоков и от комбайнов.</w:t>
      </w:r>
    </w:p>
    <w:p w:rsidR="007E5544" w:rsidRPr="000E3521" w:rsidRDefault="00AC56A5" w:rsidP="00216E2A">
      <w:pPr>
        <w:pStyle w:val="Style2"/>
        <w:numPr>
          <w:ilvl w:val="0"/>
          <w:numId w:val="6"/>
        </w:numPr>
        <w:tabs>
          <w:tab w:val="clear" w:pos="360"/>
          <w:tab w:val="num" w:pos="0"/>
        </w:tabs>
        <w:spacing w:line="240" w:lineRule="auto"/>
        <w:ind w:left="0" w:firstLine="426"/>
        <w:jc w:val="both"/>
        <w:rPr>
          <w:rStyle w:val="CharacterStyle1"/>
          <w:sz w:val="28"/>
          <w:szCs w:val="28"/>
        </w:rPr>
      </w:pPr>
      <w:r>
        <w:rPr>
          <w:rStyle w:val="CharacterStyle1"/>
          <w:sz w:val="28"/>
          <w:szCs w:val="28"/>
        </w:rPr>
        <w:t xml:space="preserve">Рекомендовать </w:t>
      </w:r>
      <w:r w:rsidR="00AC0FCC">
        <w:rPr>
          <w:rStyle w:val="CharacterStyle1"/>
          <w:sz w:val="28"/>
          <w:szCs w:val="28"/>
        </w:rPr>
        <w:t xml:space="preserve">главному </w:t>
      </w:r>
      <w:r>
        <w:rPr>
          <w:rStyle w:val="CharacterStyle1"/>
          <w:sz w:val="28"/>
          <w:szCs w:val="28"/>
        </w:rPr>
        <w:t>р</w:t>
      </w:r>
      <w:r w:rsidR="007E5544" w:rsidRPr="000E3521">
        <w:rPr>
          <w:rStyle w:val="CharacterStyle1"/>
          <w:sz w:val="28"/>
          <w:szCs w:val="28"/>
        </w:rPr>
        <w:t xml:space="preserve">едактору газеты </w:t>
      </w:r>
      <w:r>
        <w:rPr>
          <w:rStyle w:val="CharacterStyle1"/>
          <w:sz w:val="28"/>
          <w:szCs w:val="28"/>
        </w:rPr>
        <w:t xml:space="preserve">Венгеровского района </w:t>
      </w:r>
      <w:r w:rsidR="007E5544" w:rsidRPr="000E3521">
        <w:rPr>
          <w:rStyle w:val="CharacterStyle1"/>
          <w:sz w:val="28"/>
          <w:szCs w:val="28"/>
        </w:rPr>
        <w:t>«Ве</w:t>
      </w:r>
      <w:r w:rsidR="007E5544" w:rsidRPr="000E3521">
        <w:rPr>
          <w:rStyle w:val="CharacterStyle1"/>
          <w:sz w:val="28"/>
          <w:szCs w:val="28"/>
        </w:rPr>
        <w:t>н</w:t>
      </w:r>
      <w:r w:rsidR="007E5544" w:rsidRPr="000E3521">
        <w:rPr>
          <w:rStyle w:val="CharacterStyle1"/>
          <w:sz w:val="28"/>
          <w:szCs w:val="28"/>
        </w:rPr>
        <w:t>геровская газета» Плетенкину О. А. обеспечить     освещение хода уборочных работ 201</w:t>
      </w:r>
      <w:r w:rsidR="00A9039E">
        <w:rPr>
          <w:rStyle w:val="CharacterStyle1"/>
          <w:sz w:val="28"/>
          <w:szCs w:val="28"/>
        </w:rPr>
        <w:t>4</w:t>
      </w:r>
      <w:r>
        <w:rPr>
          <w:rStyle w:val="CharacterStyle1"/>
          <w:sz w:val="28"/>
          <w:szCs w:val="28"/>
        </w:rPr>
        <w:t xml:space="preserve"> года</w:t>
      </w:r>
      <w:r w:rsidR="007E5544" w:rsidRPr="000E3521">
        <w:rPr>
          <w:rStyle w:val="CharacterStyle1"/>
          <w:sz w:val="28"/>
          <w:szCs w:val="28"/>
        </w:rPr>
        <w:t xml:space="preserve">, итогов соревнования </w:t>
      </w:r>
      <w:r w:rsidRPr="00FA1AC1">
        <w:rPr>
          <w:rStyle w:val="CharacterStyle1"/>
          <w:sz w:val="28"/>
          <w:szCs w:val="28"/>
        </w:rPr>
        <w:t>сельскохозяйственны</w:t>
      </w:r>
      <w:r>
        <w:rPr>
          <w:rStyle w:val="CharacterStyle1"/>
          <w:sz w:val="28"/>
          <w:szCs w:val="28"/>
        </w:rPr>
        <w:t>ми</w:t>
      </w:r>
      <w:r w:rsidRPr="00FA1AC1">
        <w:rPr>
          <w:rStyle w:val="CharacterStyle1"/>
          <w:sz w:val="28"/>
          <w:szCs w:val="28"/>
        </w:rPr>
        <w:t xml:space="preserve"> предприяти</w:t>
      </w:r>
      <w:r>
        <w:rPr>
          <w:rStyle w:val="CharacterStyle1"/>
          <w:sz w:val="28"/>
          <w:szCs w:val="28"/>
        </w:rPr>
        <w:t>я</w:t>
      </w:r>
      <w:r>
        <w:rPr>
          <w:rStyle w:val="CharacterStyle1"/>
          <w:sz w:val="28"/>
          <w:szCs w:val="28"/>
        </w:rPr>
        <w:t>ми</w:t>
      </w:r>
      <w:r w:rsidRPr="00FA1AC1">
        <w:rPr>
          <w:rStyle w:val="CharacterStyle1"/>
          <w:sz w:val="28"/>
          <w:szCs w:val="28"/>
        </w:rPr>
        <w:t xml:space="preserve"> всех форм собственност</w:t>
      </w:r>
      <w:r>
        <w:rPr>
          <w:rStyle w:val="CharacterStyle1"/>
          <w:sz w:val="28"/>
          <w:szCs w:val="28"/>
        </w:rPr>
        <w:t>и.</w:t>
      </w:r>
    </w:p>
    <w:p w:rsidR="007E5544" w:rsidRDefault="007E5544" w:rsidP="00216E2A">
      <w:pPr>
        <w:pStyle w:val="Style1"/>
        <w:numPr>
          <w:ilvl w:val="0"/>
          <w:numId w:val="5"/>
        </w:numPr>
        <w:tabs>
          <w:tab w:val="clear" w:pos="360"/>
          <w:tab w:val="num" w:pos="0"/>
          <w:tab w:val="left" w:pos="426"/>
          <w:tab w:val="num" w:pos="567"/>
        </w:tabs>
        <w:adjustRightInd/>
        <w:ind w:firstLine="426"/>
        <w:jc w:val="both"/>
        <w:rPr>
          <w:sz w:val="28"/>
          <w:szCs w:val="28"/>
        </w:rPr>
      </w:pPr>
      <w:r w:rsidRPr="00FA1AC1">
        <w:rPr>
          <w:sz w:val="28"/>
          <w:szCs w:val="28"/>
        </w:rPr>
        <w:t>Контроль за исполнением постановления оставляю за собой.</w:t>
      </w:r>
    </w:p>
    <w:p w:rsidR="007E5544" w:rsidRPr="00FA1AC1" w:rsidRDefault="007E5544" w:rsidP="007E5544">
      <w:pPr>
        <w:pStyle w:val="Style1"/>
        <w:tabs>
          <w:tab w:val="left" w:pos="426"/>
          <w:tab w:val="num" w:pos="567"/>
        </w:tabs>
        <w:adjustRightInd/>
        <w:jc w:val="both"/>
        <w:rPr>
          <w:sz w:val="28"/>
          <w:szCs w:val="28"/>
        </w:rPr>
      </w:pPr>
    </w:p>
    <w:p w:rsidR="007E5544" w:rsidRPr="00FA1AC1" w:rsidRDefault="007E5544" w:rsidP="007E5544">
      <w:pPr>
        <w:pStyle w:val="Style1"/>
        <w:tabs>
          <w:tab w:val="left" w:pos="426"/>
        </w:tabs>
        <w:adjustRightInd/>
        <w:jc w:val="both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  <w:r w:rsidRPr="00294F52">
        <w:rPr>
          <w:sz w:val="28"/>
          <w:szCs w:val="28"/>
        </w:rPr>
        <w:t>С.Н.Черных</w:t>
      </w: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C3F63" w:rsidRDefault="007C3F63" w:rsidP="007E5544">
      <w:pPr>
        <w:pStyle w:val="Style1"/>
        <w:adjustRightInd/>
        <w:jc w:val="right"/>
        <w:rPr>
          <w:sz w:val="28"/>
          <w:szCs w:val="28"/>
        </w:rPr>
      </w:pPr>
    </w:p>
    <w:p w:rsidR="007C3F63" w:rsidRDefault="007C3F63" w:rsidP="007E5544">
      <w:pPr>
        <w:pStyle w:val="Style1"/>
        <w:adjustRightInd/>
        <w:jc w:val="right"/>
        <w:rPr>
          <w:sz w:val="28"/>
          <w:szCs w:val="28"/>
        </w:rPr>
      </w:pPr>
    </w:p>
    <w:p w:rsidR="007C3F63" w:rsidRDefault="007C3F63" w:rsidP="007E5544">
      <w:pPr>
        <w:pStyle w:val="Style1"/>
        <w:adjustRightInd/>
        <w:jc w:val="right"/>
        <w:rPr>
          <w:sz w:val="28"/>
          <w:szCs w:val="28"/>
        </w:rPr>
      </w:pPr>
    </w:p>
    <w:p w:rsidR="007C3F63" w:rsidRDefault="007C3F63" w:rsidP="007E5544">
      <w:pPr>
        <w:pStyle w:val="Style1"/>
        <w:adjustRightInd/>
        <w:jc w:val="right"/>
        <w:rPr>
          <w:sz w:val="28"/>
          <w:szCs w:val="28"/>
        </w:rPr>
      </w:pPr>
    </w:p>
    <w:p w:rsidR="00A85D20" w:rsidRDefault="00A85D20" w:rsidP="007E5544">
      <w:pPr>
        <w:pStyle w:val="Style1"/>
        <w:adjustRightInd/>
        <w:jc w:val="right"/>
        <w:rPr>
          <w:sz w:val="28"/>
          <w:szCs w:val="28"/>
        </w:rPr>
      </w:pPr>
    </w:p>
    <w:p w:rsidR="00A85D20" w:rsidRDefault="00A85D20" w:rsidP="007E5544">
      <w:pPr>
        <w:pStyle w:val="Style1"/>
        <w:adjustRightInd/>
        <w:jc w:val="right"/>
        <w:rPr>
          <w:sz w:val="28"/>
          <w:szCs w:val="28"/>
        </w:rPr>
      </w:pPr>
    </w:p>
    <w:p w:rsidR="00A85D20" w:rsidRDefault="00A85D20" w:rsidP="007E5544">
      <w:pPr>
        <w:pStyle w:val="Style1"/>
        <w:adjustRightInd/>
        <w:jc w:val="right"/>
        <w:rPr>
          <w:sz w:val="28"/>
          <w:szCs w:val="28"/>
        </w:rPr>
      </w:pPr>
    </w:p>
    <w:p w:rsidR="00A85D20" w:rsidRDefault="00A85D20" w:rsidP="007E5544">
      <w:pPr>
        <w:pStyle w:val="Style1"/>
        <w:adjustRightInd/>
        <w:jc w:val="right"/>
        <w:rPr>
          <w:sz w:val="28"/>
          <w:szCs w:val="28"/>
        </w:rPr>
      </w:pPr>
    </w:p>
    <w:p w:rsidR="00A85D20" w:rsidRDefault="00A85D20" w:rsidP="007E5544">
      <w:pPr>
        <w:pStyle w:val="Style1"/>
        <w:adjustRightInd/>
        <w:jc w:val="right"/>
        <w:rPr>
          <w:sz w:val="28"/>
          <w:szCs w:val="28"/>
        </w:rPr>
      </w:pPr>
    </w:p>
    <w:p w:rsidR="00A85D20" w:rsidRDefault="00A85D20" w:rsidP="007E5544">
      <w:pPr>
        <w:pStyle w:val="Style1"/>
        <w:adjustRightInd/>
        <w:jc w:val="right"/>
        <w:rPr>
          <w:sz w:val="28"/>
          <w:szCs w:val="28"/>
        </w:rPr>
      </w:pPr>
    </w:p>
    <w:p w:rsidR="00A85D20" w:rsidRDefault="00A85D20" w:rsidP="007E5544">
      <w:pPr>
        <w:pStyle w:val="Style1"/>
        <w:adjustRightInd/>
        <w:jc w:val="right"/>
        <w:rPr>
          <w:sz w:val="28"/>
          <w:szCs w:val="28"/>
        </w:rPr>
      </w:pPr>
    </w:p>
    <w:p w:rsidR="00A85D20" w:rsidRDefault="00A85D20" w:rsidP="007E5544">
      <w:pPr>
        <w:pStyle w:val="Style1"/>
        <w:adjustRightInd/>
        <w:jc w:val="right"/>
        <w:rPr>
          <w:sz w:val="28"/>
          <w:szCs w:val="28"/>
        </w:rPr>
      </w:pPr>
    </w:p>
    <w:p w:rsidR="00A85D20" w:rsidRDefault="00A85D20" w:rsidP="007E5544">
      <w:pPr>
        <w:pStyle w:val="Style1"/>
        <w:adjustRightInd/>
        <w:jc w:val="right"/>
        <w:rPr>
          <w:sz w:val="28"/>
          <w:szCs w:val="28"/>
        </w:rPr>
      </w:pPr>
    </w:p>
    <w:p w:rsidR="007E5544" w:rsidRDefault="007E5544" w:rsidP="007E5544">
      <w:pPr>
        <w:pStyle w:val="Style1"/>
        <w:adjustRightInd/>
        <w:jc w:val="right"/>
        <w:rPr>
          <w:sz w:val="28"/>
          <w:szCs w:val="28"/>
        </w:rPr>
      </w:pPr>
    </w:p>
    <w:p w:rsidR="00790335" w:rsidRDefault="00A85D20" w:rsidP="00A85D20">
      <w:pPr>
        <w:pStyle w:val="Style1"/>
        <w:adjustRightInd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7E5544" w:rsidRPr="00294F52" w:rsidRDefault="00790335" w:rsidP="00A85D20">
      <w:pPr>
        <w:pStyle w:val="Style1"/>
        <w:adjustRightInd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7E5544" w:rsidRPr="00294F52">
        <w:rPr>
          <w:sz w:val="28"/>
          <w:szCs w:val="28"/>
        </w:rPr>
        <w:t>Утвержден</w:t>
      </w:r>
    </w:p>
    <w:p w:rsidR="00A85D20" w:rsidRDefault="00A85D20" w:rsidP="007E5544">
      <w:pPr>
        <w:pStyle w:val="Style1"/>
        <w:adjustRightInd/>
        <w:ind w:left="3672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                                                  </w:t>
      </w:r>
      <w:r w:rsidR="007E5544" w:rsidRPr="00294F52">
        <w:rPr>
          <w:spacing w:val="-11"/>
          <w:sz w:val="28"/>
          <w:szCs w:val="28"/>
        </w:rPr>
        <w:t>Постановлением Главы</w:t>
      </w:r>
    </w:p>
    <w:p w:rsidR="007E5544" w:rsidRDefault="007E5544" w:rsidP="007E5544">
      <w:pPr>
        <w:pStyle w:val="Style1"/>
        <w:adjustRightInd/>
        <w:ind w:left="3672"/>
        <w:jc w:val="both"/>
        <w:rPr>
          <w:spacing w:val="-11"/>
          <w:sz w:val="28"/>
          <w:szCs w:val="28"/>
        </w:rPr>
      </w:pPr>
      <w:r w:rsidRPr="00294F52">
        <w:rPr>
          <w:spacing w:val="-11"/>
          <w:sz w:val="28"/>
          <w:szCs w:val="28"/>
        </w:rPr>
        <w:t xml:space="preserve"> </w:t>
      </w:r>
      <w:r w:rsidR="00A85D20">
        <w:rPr>
          <w:spacing w:val="-11"/>
          <w:sz w:val="28"/>
          <w:szCs w:val="28"/>
        </w:rPr>
        <w:t xml:space="preserve">                                                   </w:t>
      </w:r>
      <w:r w:rsidRPr="00294F52">
        <w:rPr>
          <w:spacing w:val="-11"/>
          <w:sz w:val="28"/>
          <w:szCs w:val="28"/>
        </w:rPr>
        <w:t>Венгеровского района</w:t>
      </w:r>
    </w:p>
    <w:p w:rsidR="00A85D20" w:rsidRPr="00294F52" w:rsidRDefault="00A85D20" w:rsidP="00A85D20">
      <w:pPr>
        <w:pStyle w:val="Style1"/>
        <w:adjustRightInd/>
        <w:ind w:left="3672"/>
        <w:jc w:val="righ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Новосибирской области</w:t>
      </w:r>
    </w:p>
    <w:p w:rsidR="007E5544" w:rsidRPr="00294F52" w:rsidRDefault="00A85D20" w:rsidP="00A85D20">
      <w:pPr>
        <w:pStyle w:val="Style1"/>
        <w:tabs>
          <w:tab w:val="left" w:pos="6669"/>
          <w:tab w:val="left" w:pos="8235"/>
          <w:tab w:val="right" w:pos="9355"/>
        </w:tabs>
        <w:adjustRightInd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от                          №</w:t>
      </w:r>
    </w:p>
    <w:p w:rsidR="007E5544" w:rsidRDefault="007E5544" w:rsidP="007E5544">
      <w:pPr>
        <w:pStyle w:val="Style1"/>
        <w:adjustRightInd/>
        <w:rPr>
          <w:spacing w:val="132"/>
          <w:sz w:val="28"/>
          <w:szCs w:val="28"/>
        </w:rPr>
      </w:pPr>
    </w:p>
    <w:p w:rsidR="007E5544" w:rsidRDefault="007E5544" w:rsidP="007E5544">
      <w:pPr>
        <w:pStyle w:val="Style1"/>
        <w:adjustRightInd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E5544" w:rsidRDefault="00A85D20" w:rsidP="007E5544">
      <w:pPr>
        <w:pStyle w:val="Style1"/>
        <w:adjustRightInd/>
        <w:rPr>
          <w:sz w:val="28"/>
          <w:szCs w:val="28"/>
        </w:rPr>
      </w:pPr>
      <w:r>
        <w:rPr>
          <w:sz w:val="28"/>
          <w:szCs w:val="28"/>
        </w:rPr>
        <w:t>р</w:t>
      </w:r>
      <w:r w:rsidR="007E5544" w:rsidRPr="00294F52">
        <w:rPr>
          <w:sz w:val="28"/>
          <w:szCs w:val="28"/>
        </w:rPr>
        <w:t xml:space="preserve">айонного оперативного штаба по координации уборочных работ </w:t>
      </w:r>
      <w:r w:rsidR="007E5544">
        <w:rPr>
          <w:sz w:val="28"/>
          <w:szCs w:val="28"/>
        </w:rPr>
        <w:t>201</w:t>
      </w:r>
      <w:r w:rsidR="0073711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7E5544" w:rsidRPr="00294F52" w:rsidRDefault="007E5544" w:rsidP="007E5544">
      <w:pPr>
        <w:pStyle w:val="Style1"/>
        <w:adjustRightInd/>
        <w:jc w:val="both"/>
        <w:rPr>
          <w:sz w:val="28"/>
          <w:szCs w:val="28"/>
        </w:rPr>
      </w:pPr>
    </w:p>
    <w:p w:rsidR="007E5544" w:rsidRPr="00294F52" w:rsidRDefault="007E5544" w:rsidP="007E5544">
      <w:pPr>
        <w:pStyle w:val="Style2"/>
        <w:spacing w:line="240" w:lineRule="auto"/>
        <w:ind w:left="284" w:hanging="284"/>
        <w:jc w:val="both"/>
        <w:rPr>
          <w:rStyle w:val="CharacterStyle1"/>
          <w:sz w:val="28"/>
          <w:szCs w:val="28"/>
        </w:rPr>
      </w:pPr>
    </w:p>
    <w:tbl>
      <w:tblPr>
        <w:tblStyle w:val="a3"/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371"/>
      </w:tblGrid>
      <w:tr w:rsidR="00A85D20" w:rsidTr="009E5C1E">
        <w:trPr>
          <w:trHeight w:val="378"/>
        </w:trPr>
        <w:tc>
          <w:tcPr>
            <w:tcW w:w="2268" w:type="dxa"/>
          </w:tcPr>
          <w:p w:rsidR="00A85D20" w:rsidRDefault="00332E75" w:rsidP="0038542D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>
              <w:rPr>
                <w:rStyle w:val="CharacterStyle1"/>
                <w:sz w:val="28"/>
                <w:szCs w:val="28"/>
              </w:rPr>
              <w:t xml:space="preserve">Черных С.Н. </w:t>
            </w:r>
            <w:r w:rsidRPr="00294F52">
              <w:rPr>
                <w:rStyle w:val="CharacterStyle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A85D20" w:rsidRDefault="00332E75" w:rsidP="0038542D">
            <w:pPr>
              <w:pStyle w:val="Style2"/>
              <w:tabs>
                <w:tab w:val="num" w:pos="648"/>
              </w:tabs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 w:rsidRPr="00294F52">
              <w:rPr>
                <w:rStyle w:val="CharacterStyle1"/>
                <w:sz w:val="28"/>
                <w:szCs w:val="28"/>
              </w:rPr>
              <w:t xml:space="preserve">Глава района, начальник </w:t>
            </w:r>
          </w:p>
        </w:tc>
      </w:tr>
      <w:tr w:rsidR="00A85D20" w:rsidTr="009E5C1E">
        <w:tc>
          <w:tcPr>
            <w:tcW w:w="2268" w:type="dxa"/>
          </w:tcPr>
          <w:p w:rsidR="00A85D20" w:rsidRDefault="00332E75" w:rsidP="0038542D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>
              <w:rPr>
                <w:rStyle w:val="CharacterStyle1"/>
                <w:spacing w:val="-4"/>
                <w:sz w:val="28"/>
                <w:szCs w:val="28"/>
              </w:rPr>
              <w:t>Каряков А.Т.</w:t>
            </w:r>
          </w:p>
        </w:tc>
        <w:tc>
          <w:tcPr>
            <w:tcW w:w="7371" w:type="dxa"/>
          </w:tcPr>
          <w:p w:rsidR="00A85D20" w:rsidRDefault="00332E75" w:rsidP="0038542D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>
              <w:rPr>
                <w:rStyle w:val="CharacterStyle1"/>
                <w:spacing w:val="-4"/>
                <w:sz w:val="28"/>
                <w:szCs w:val="28"/>
              </w:rPr>
              <w:t>- заместитель Г</w:t>
            </w:r>
            <w:r w:rsidRPr="00294F52">
              <w:rPr>
                <w:rStyle w:val="CharacterStyle1"/>
                <w:spacing w:val="-4"/>
                <w:sz w:val="28"/>
                <w:szCs w:val="28"/>
              </w:rPr>
              <w:t xml:space="preserve">лавы </w:t>
            </w:r>
            <w:r>
              <w:rPr>
                <w:rStyle w:val="CharacterStyle1"/>
                <w:spacing w:val="-4"/>
                <w:sz w:val="28"/>
                <w:szCs w:val="28"/>
              </w:rPr>
              <w:t xml:space="preserve">администрации, </w:t>
            </w:r>
            <w:r w:rsidRPr="00294F52">
              <w:rPr>
                <w:rStyle w:val="CharacterStyle1"/>
                <w:spacing w:val="-4"/>
                <w:sz w:val="28"/>
                <w:szCs w:val="28"/>
              </w:rPr>
              <w:t>начальник управления</w:t>
            </w:r>
            <w:r>
              <w:rPr>
                <w:rStyle w:val="CharacterStyle1"/>
                <w:spacing w:val="-4"/>
                <w:sz w:val="28"/>
                <w:szCs w:val="28"/>
              </w:rPr>
              <w:t xml:space="preserve"> </w:t>
            </w:r>
            <w:r w:rsidRPr="00294F52">
              <w:rPr>
                <w:rStyle w:val="CharacterStyle1"/>
                <w:sz w:val="28"/>
                <w:szCs w:val="28"/>
              </w:rPr>
              <w:t>сельского хозяйства</w:t>
            </w:r>
            <w:r>
              <w:rPr>
                <w:rStyle w:val="CharacterStyle1"/>
                <w:sz w:val="28"/>
                <w:szCs w:val="28"/>
              </w:rPr>
              <w:t xml:space="preserve"> администрации</w:t>
            </w:r>
            <w:r w:rsidRPr="00294F52">
              <w:rPr>
                <w:rStyle w:val="CharacterStyle1"/>
                <w:sz w:val="28"/>
                <w:szCs w:val="28"/>
              </w:rPr>
              <w:t>, заместитель начальн</w:t>
            </w:r>
            <w:r w:rsidRPr="00294F52">
              <w:rPr>
                <w:rStyle w:val="CharacterStyle1"/>
                <w:sz w:val="28"/>
                <w:szCs w:val="28"/>
              </w:rPr>
              <w:t>и</w:t>
            </w:r>
            <w:r w:rsidRPr="00294F52">
              <w:rPr>
                <w:rStyle w:val="CharacterStyle1"/>
                <w:sz w:val="28"/>
                <w:szCs w:val="28"/>
              </w:rPr>
              <w:t xml:space="preserve">ка </w:t>
            </w:r>
          </w:p>
        </w:tc>
      </w:tr>
      <w:tr w:rsidR="00A85D20" w:rsidTr="009E5C1E">
        <w:tc>
          <w:tcPr>
            <w:tcW w:w="2268" w:type="dxa"/>
          </w:tcPr>
          <w:p w:rsidR="00A85D20" w:rsidRDefault="00332E75" w:rsidP="0038542D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 w:rsidRPr="00BE7D9F">
              <w:rPr>
                <w:rStyle w:val="CharacterStyle1"/>
                <w:sz w:val="28"/>
                <w:szCs w:val="28"/>
              </w:rPr>
              <w:t xml:space="preserve">Колиденко </w:t>
            </w:r>
            <w:r>
              <w:rPr>
                <w:rStyle w:val="CharacterStyle1"/>
                <w:sz w:val="28"/>
                <w:szCs w:val="28"/>
              </w:rPr>
              <w:t>Е.Д.</w:t>
            </w:r>
          </w:p>
        </w:tc>
        <w:tc>
          <w:tcPr>
            <w:tcW w:w="7371" w:type="dxa"/>
          </w:tcPr>
          <w:p w:rsidR="00A85D20" w:rsidRDefault="00332E75" w:rsidP="0038542D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>
              <w:rPr>
                <w:rStyle w:val="CharacterStyle1"/>
                <w:sz w:val="28"/>
                <w:szCs w:val="28"/>
              </w:rPr>
              <w:t xml:space="preserve">- заместитель Главы администрации, </w:t>
            </w:r>
            <w:r w:rsidRPr="00BE7D9F">
              <w:rPr>
                <w:rStyle w:val="CharacterStyle1"/>
                <w:sz w:val="28"/>
                <w:szCs w:val="28"/>
              </w:rPr>
              <w:t xml:space="preserve"> начальник отдела строительства, коммунального, дорожного хозяйства и транс</w:t>
            </w:r>
            <w:r>
              <w:rPr>
                <w:rStyle w:val="CharacterStyle1"/>
                <w:sz w:val="28"/>
                <w:szCs w:val="28"/>
              </w:rPr>
              <w:t>порта</w:t>
            </w:r>
            <w:r w:rsidRPr="00BE7D9F">
              <w:rPr>
                <w:rStyle w:val="CharacterStyle1"/>
                <w:sz w:val="28"/>
                <w:szCs w:val="28"/>
              </w:rPr>
              <w:t xml:space="preserve">, заместитель начальника </w:t>
            </w:r>
          </w:p>
        </w:tc>
      </w:tr>
      <w:tr w:rsidR="00A85D20" w:rsidTr="009E5C1E">
        <w:tc>
          <w:tcPr>
            <w:tcW w:w="2268" w:type="dxa"/>
          </w:tcPr>
          <w:p w:rsidR="00A85D20" w:rsidRDefault="009E5C1E" w:rsidP="009E5C1E">
            <w:pPr>
              <w:pStyle w:val="Style2"/>
              <w:spacing w:line="240" w:lineRule="auto"/>
              <w:ind w:left="0"/>
              <w:jc w:val="left"/>
              <w:rPr>
                <w:rStyle w:val="CharacterStyle1"/>
                <w:sz w:val="28"/>
                <w:szCs w:val="28"/>
              </w:rPr>
            </w:pPr>
            <w:r>
              <w:rPr>
                <w:rStyle w:val="CharacterStyle1"/>
                <w:sz w:val="28"/>
                <w:szCs w:val="28"/>
              </w:rPr>
              <w:t xml:space="preserve">Быковский С.А.        </w:t>
            </w:r>
          </w:p>
        </w:tc>
        <w:tc>
          <w:tcPr>
            <w:tcW w:w="7371" w:type="dxa"/>
          </w:tcPr>
          <w:p w:rsidR="00A85D20" w:rsidRDefault="007209CD" w:rsidP="0038542D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>
              <w:rPr>
                <w:rStyle w:val="CharacterStyle1"/>
                <w:sz w:val="28"/>
                <w:szCs w:val="28"/>
              </w:rPr>
              <w:t xml:space="preserve">- генеральный </w:t>
            </w:r>
            <w:r w:rsidRPr="00294F52">
              <w:rPr>
                <w:rStyle w:val="CharacterStyle1"/>
                <w:sz w:val="28"/>
                <w:szCs w:val="28"/>
              </w:rPr>
              <w:t xml:space="preserve">директор </w:t>
            </w:r>
            <w:r>
              <w:rPr>
                <w:rStyle w:val="CharacterStyle1"/>
                <w:sz w:val="28"/>
                <w:szCs w:val="28"/>
              </w:rPr>
              <w:t>ООО</w:t>
            </w:r>
            <w:r w:rsidRPr="00294F52">
              <w:rPr>
                <w:rStyle w:val="CharacterStyle1"/>
                <w:sz w:val="28"/>
                <w:szCs w:val="28"/>
              </w:rPr>
              <w:t xml:space="preserve"> «Ремт</w:t>
            </w:r>
            <w:r>
              <w:rPr>
                <w:rStyle w:val="CharacterStyle1"/>
                <w:sz w:val="28"/>
                <w:szCs w:val="28"/>
              </w:rPr>
              <w:t>ех</w:t>
            </w:r>
            <w:r w:rsidRPr="00294F52">
              <w:rPr>
                <w:rStyle w:val="CharacterStyle1"/>
                <w:sz w:val="28"/>
                <w:szCs w:val="28"/>
              </w:rPr>
              <w:t>сервис» (по соглас</w:t>
            </w:r>
            <w:r w:rsidRPr="00294F52">
              <w:rPr>
                <w:rStyle w:val="CharacterStyle1"/>
                <w:sz w:val="28"/>
                <w:szCs w:val="28"/>
              </w:rPr>
              <w:t>о</w:t>
            </w:r>
            <w:r w:rsidRPr="00294F52">
              <w:rPr>
                <w:rStyle w:val="CharacterStyle1"/>
                <w:sz w:val="28"/>
                <w:szCs w:val="28"/>
              </w:rPr>
              <w:t>ванию)</w:t>
            </w:r>
          </w:p>
        </w:tc>
      </w:tr>
      <w:tr w:rsidR="00A85D20" w:rsidTr="009E5C1E">
        <w:tc>
          <w:tcPr>
            <w:tcW w:w="2268" w:type="dxa"/>
          </w:tcPr>
          <w:p w:rsidR="00A85D20" w:rsidRDefault="007209CD" w:rsidP="0038542D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proofErr w:type="spellStart"/>
            <w:r>
              <w:rPr>
                <w:rStyle w:val="CharacterStyle1"/>
                <w:sz w:val="28"/>
                <w:szCs w:val="28"/>
              </w:rPr>
              <w:t>Горкунова</w:t>
            </w:r>
            <w:proofErr w:type="spellEnd"/>
            <w:r w:rsidRPr="00294F52">
              <w:rPr>
                <w:rStyle w:val="CharacterStyle1"/>
                <w:sz w:val="28"/>
                <w:szCs w:val="28"/>
              </w:rPr>
              <w:t xml:space="preserve"> Н.</w:t>
            </w:r>
            <w:r>
              <w:rPr>
                <w:rStyle w:val="CharacterStyle1"/>
                <w:sz w:val="28"/>
                <w:szCs w:val="28"/>
              </w:rPr>
              <w:t>А.</w:t>
            </w:r>
          </w:p>
        </w:tc>
        <w:tc>
          <w:tcPr>
            <w:tcW w:w="7371" w:type="dxa"/>
          </w:tcPr>
          <w:p w:rsidR="00A85D20" w:rsidRDefault="007209CD" w:rsidP="0038542D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>
              <w:rPr>
                <w:rStyle w:val="CharacterStyle1"/>
                <w:sz w:val="28"/>
                <w:szCs w:val="28"/>
              </w:rPr>
              <w:t xml:space="preserve">- </w:t>
            </w:r>
            <w:r w:rsidRPr="00294F52">
              <w:rPr>
                <w:rStyle w:val="CharacterStyle1"/>
                <w:sz w:val="28"/>
                <w:szCs w:val="28"/>
              </w:rPr>
              <w:t xml:space="preserve">начальник отдела </w:t>
            </w:r>
            <w:r>
              <w:rPr>
                <w:rStyle w:val="CharacterStyle1"/>
                <w:sz w:val="28"/>
                <w:szCs w:val="28"/>
              </w:rPr>
              <w:t>по делам молодежи</w:t>
            </w:r>
            <w:r w:rsidR="00466C40">
              <w:rPr>
                <w:rStyle w:val="CharacterStyle1"/>
                <w:sz w:val="28"/>
                <w:szCs w:val="28"/>
              </w:rPr>
              <w:t>, культуры и спорта администрации района</w:t>
            </w:r>
          </w:p>
        </w:tc>
      </w:tr>
      <w:tr w:rsidR="00A85D20" w:rsidTr="009E5C1E">
        <w:tc>
          <w:tcPr>
            <w:tcW w:w="2268" w:type="dxa"/>
          </w:tcPr>
          <w:p w:rsidR="00A85D20" w:rsidRDefault="0038542D" w:rsidP="0038542D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 w:rsidRPr="00294F52">
              <w:rPr>
                <w:spacing w:val="-10"/>
                <w:sz w:val="28"/>
                <w:szCs w:val="28"/>
              </w:rPr>
              <w:t>Гумалевская Н.В.</w:t>
            </w:r>
          </w:p>
        </w:tc>
        <w:tc>
          <w:tcPr>
            <w:tcW w:w="7371" w:type="dxa"/>
          </w:tcPr>
          <w:p w:rsidR="0038542D" w:rsidRPr="00294F52" w:rsidRDefault="0038542D" w:rsidP="0038542D">
            <w:pPr>
              <w:pStyle w:val="Style1"/>
              <w:adjustRightInd/>
              <w:ind w:left="-108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- </w:t>
            </w:r>
            <w:r w:rsidR="00AC0FCC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заместитель г</w:t>
            </w:r>
            <w:r w:rsidRPr="00294F52">
              <w:rPr>
                <w:spacing w:val="-10"/>
                <w:sz w:val="28"/>
                <w:szCs w:val="28"/>
              </w:rPr>
              <w:t xml:space="preserve">лавы </w:t>
            </w:r>
            <w:r>
              <w:rPr>
                <w:spacing w:val="-10"/>
                <w:sz w:val="28"/>
                <w:szCs w:val="28"/>
              </w:rPr>
              <w:t xml:space="preserve">администрации,  </w:t>
            </w:r>
            <w:r w:rsidRPr="00294F52">
              <w:rPr>
                <w:spacing w:val="-10"/>
                <w:sz w:val="28"/>
                <w:szCs w:val="28"/>
              </w:rPr>
              <w:t>начальник управления</w:t>
            </w:r>
          </w:p>
          <w:p w:rsidR="00A85D20" w:rsidRDefault="0038542D" w:rsidP="00AC0FCC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 w:rsidRPr="00294F52">
              <w:rPr>
                <w:rStyle w:val="CharacterStyle1"/>
                <w:sz w:val="28"/>
                <w:szCs w:val="28"/>
              </w:rPr>
              <w:t>экономического развития, труда, промышленности и то</w:t>
            </w:r>
            <w:r w:rsidRPr="00294F52">
              <w:rPr>
                <w:rStyle w:val="CharacterStyle1"/>
                <w:sz w:val="28"/>
                <w:szCs w:val="28"/>
              </w:rPr>
              <w:t>р</w:t>
            </w:r>
            <w:r w:rsidRPr="00294F52">
              <w:rPr>
                <w:rStyle w:val="CharacterStyle1"/>
                <w:sz w:val="28"/>
                <w:szCs w:val="28"/>
              </w:rPr>
              <w:t>говли</w:t>
            </w:r>
            <w:r>
              <w:rPr>
                <w:rStyle w:val="CharacterStyle1"/>
                <w:sz w:val="28"/>
                <w:szCs w:val="28"/>
              </w:rPr>
              <w:t xml:space="preserve"> администрации района</w:t>
            </w:r>
          </w:p>
        </w:tc>
      </w:tr>
      <w:tr w:rsidR="00A85D20" w:rsidTr="009E5C1E">
        <w:tc>
          <w:tcPr>
            <w:tcW w:w="2268" w:type="dxa"/>
          </w:tcPr>
          <w:p w:rsidR="00A85D20" w:rsidRDefault="00AC0FCC" w:rsidP="00AC0FCC">
            <w:pPr>
              <w:pStyle w:val="Style2"/>
              <w:spacing w:line="240" w:lineRule="auto"/>
              <w:ind w:left="-108" w:right="-108"/>
              <w:jc w:val="both"/>
              <w:rPr>
                <w:rStyle w:val="CharacterStyle1"/>
                <w:sz w:val="28"/>
                <w:szCs w:val="28"/>
              </w:rPr>
            </w:pPr>
            <w:r w:rsidRPr="00294F52">
              <w:rPr>
                <w:rStyle w:val="CharacterStyle1"/>
                <w:sz w:val="28"/>
                <w:szCs w:val="28"/>
              </w:rPr>
              <w:t>Павличенко С.Л.</w:t>
            </w:r>
          </w:p>
        </w:tc>
        <w:tc>
          <w:tcPr>
            <w:tcW w:w="7371" w:type="dxa"/>
          </w:tcPr>
          <w:p w:rsidR="00A85D20" w:rsidRDefault="00AC0FCC" w:rsidP="00AC0FCC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>
              <w:rPr>
                <w:rStyle w:val="CharacterStyle1"/>
                <w:sz w:val="28"/>
                <w:szCs w:val="28"/>
              </w:rPr>
              <w:t xml:space="preserve">- </w:t>
            </w:r>
            <w:r w:rsidRPr="004B567B">
              <w:rPr>
                <w:rStyle w:val="CharacterStyle1"/>
                <w:sz w:val="28"/>
                <w:szCs w:val="28"/>
              </w:rPr>
              <w:t>начальник межмуниципального отдела МВД РФ «Венг</w:t>
            </w:r>
            <w:r w:rsidRPr="004B567B">
              <w:rPr>
                <w:rStyle w:val="CharacterStyle1"/>
                <w:sz w:val="28"/>
                <w:szCs w:val="28"/>
              </w:rPr>
              <w:t>е</w:t>
            </w:r>
            <w:r w:rsidRPr="004B567B">
              <w:rPr>
                <w:rStyle w:val="CharacterStyle1"/>
                <w:sz w:val="28"/>
                <w:szCs w:val="28"/>
              </w:rPr>
              <w:t>ровский»</w:t>
            </w:r>
            <w:r>
              <w:rPr>
                <w:rStyle w:val="CharacterStyle1"/>
                <w:sz w:val="28"/>
                <w:szCs w:val="28"/>
              </w:rPr>
              <w:t xml:space="preserve"> (по согласованию)</w:t>
            </w:r>
          </w:p>
        </w:tc>
      </w:tr>
      <w:tr w:rsidR="00A85D20" w:rsidTr="009E5C1E">
        <w:trPr>
          <w:trHeight w:val="377"/>
        </w:trPr>
        <w:tc>
          <w:tcPr>
            <w:tcW w:w="2268" w:type="dxa"/>
          </w:tcPr>
          <w:p w:rsidR="00A85D20" w:rsidRDefault="00AC0FCC" w:rsidP="0038542D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 w:rsidRPr="00294F52">
              <w:rPr>
                <w:rStyle w:val="CharacterStyle1"/>
                <w:sz w:val="28"/>
                <w:szCs w:val="28"/>
              </w:rPr>
              <w:t xml:space="preserve">Плетенкин </w:t>
            </w:r>
            <w:r>
              <w:rPr>
                <w:rStyle w:val="CharacterStyle1"/>
                <w:sz w:val="28"/>
                <w:szCs w:val="28"/>
              </w:rPr>
              <w:t>О</w:t>
            </w:r>
            <w:r w:rsidRPr="00294F52">
              <w:rPr>
                <w:rStyle w:val="CharacterStyle1"/>
                <w:sz w:val="28"/>
                <w:szCs w:val="28"/>
              </w:rPr>
              <w:t>.А.</w:t>
            </w:r>
          </w:p>
        </w:tc>
        <w:tc>
          <w:tcPr>
            <w:tcW w:w="7371" w:type="dxa"/>
          </w:tcPr>
          <w:p w:rsidR="00A85D20" w:rsidRDefault="00AC0FCC" w:rsidP="00AC0FCC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>
              <w:rPr>
                <w:rStyle w:val="CharacterStyle1"/>
                <w:sz w:val="28"/>
                <w:szCs w:val="28"/>
              </w:rPr>
              <w:t>- главный редактор</w:t>
            </w:r>
            <w:r w:rsidRPr="000E3521">
              <w:rPr>
                <w:rStyle w:val="CharacterStyle1"/>
                <w:sz w:val="28"/>
                <w:szCs w:val="28"/>
              </w:rPr>
              <w:t xml:space="preserve"> газеты «Венгеровская газета»</w:t>
            </w:r>
            <w:r>
              <w:rPr>
                <w:rStyle w:val="CharacterStyle1"/>
                <w:sz w:val="28"/>
                <w:szCs w:val="28"/>
              </w:rPr>
              <w:t xml:space="preserve"> (по согл</w:t>
            </w:r>
            <w:r>
              <w:rPr>
                <w:rStyle w:val="CharacterStyle1"/>
                <w:sz w:val="28"/>
                <w:szCs w:val="28"/>
              </w:rPr>
              <w:t>а</w:t>
            </w:r>
            <w:r>
              <w:rPr>
                <w:rStyle w:val="CharacterStyle1"/>
                <w:sz w:val="28"/>
                <w:szCs w:val="28"/>
              </w:rPr>
              <w:t>сованию)</w:t>
            </w:r>
          </w:p>
        </w:tc>
      </w:tr>
      <w:tr w:rsidR="00332E75" w:rsidTr="009E5C1E">
        <w:tc>
          <w:tcPr>
            <w:tcW w:w="2268" w:type="dxa"/>
          </w:tcPr>
          <w:p w:rsidR="00332E75" w:rsidRDefault="00AC0FCC" w:rsidP="0038542D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 w:rsidRPr="00294F52">
              <w:rPr>
                <w:rStyle w:val="CharacterStyle1"/>
                <w:sz w:val="28"/>
                <w:szCs w:val="28"/>
              </w:rPr>
              <w:t>Россов С.В.</w:t>
            </w:r>
          </w:p>
        </w:tc>
        <w:tc>
          <w:tcPr>
            <w:tcW w:w="7371" w:type="dxa"/>
          </w:tcPr>
          <w:p w:rsidR="00332E75" w:rsidRDefault="00AC0FCC" w:rsidP="00790335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90335">
              <w:rPr>
                <w:sz w:val="28"/>
                <w:szCs w:val="28"/>
              </w:rPr>
              <w:t>начальник</w:t>
            </w:r>
            <w:r w:rsidR="00790335" w:rsidRPr="00512180">
              <w:rPr>
                <w:sz w:val="28"/>
                <w:szCs w:val="28"/>
              </w:rPr>
              <w:t xml:space="preserve"> </w:t>
            </w:r>
            <w:r w:rsidR="00790335">
              <w:rPr>
                <w:sz w:val="28"/>
                <w:szCs w:val="28"/>
              </w:rPr>
              <w:t>Венгеровского РЭС от</w:t>
            </w:r>
            <w:r w:rsidR="00790335" w:rsidRPr="00512180">
              <w:rPr>
                <w:sz w:val="28"/>
                <w:szCs w:val="28"/>
              </w:rPr>
              <w:t>крытого акционерн</w:t>
            </w:r>
            <w:r w:rsidR="00790335" w:rsidRPr="00512180">
              <w:rPr>
                <w:sz w:val="28"/>
                <w:szCs w:val="28"/>
              </w:rPr>
              <w:t>о</w:t>
            </w:r>
            <w:r w:rsidR="00790335" w:rsidRPr="00512180">
              <w:rPr>
                <w:sz w:val="28"/>
                <w:szCs w:val="28"/>
              </w:rPr>
              <w:t>го общества «Региональные эле</w:t>
            </w:r>
            <w:r w:rsidR="00790335">
              <w:rPr>
                <w:sz w:val="28"/>
                <w:szCs w:val="28"/>
              </w:rPr>
              <w:t>ктрические сети» филиал Т</w:t>
            </w:r>
            <w:r w:rsidR="00790335">
              <w:rPr>
                <w:sz w:val="28"/>
                <w:szCs w:val="28"/>
              </w:rPr>
              <w:t>а</w:t>
            </w:r>
            <w:r w:rsidR="00790335">
              <w:rPr>
                <w:sz w:val="28"/>
                <w:szCs w:val="28"/>
              </w:rPr>
              <w:t>тарски</w:t>
            </w:r>
            <w:r w:rsidR="00790335" w:rsidRPr="00512180">
              <w:rPr>
                <w:sz w:val="28"/>
                <w:szCs w:val="28"/>
              </w:rPr>
              <w:t xml:space="preserve">е </w:t>
            </w:r>
            <w:r w:rsidR="00790335">
              <w:rPr>
                <w:sz w:val="28"/>
                <w:szCs w:val="28"/>
              </w:rPr>
              <w:t xml:space="preserve">электрические </w:t>
            </w:r>
            <w:r w:rsidR="00790335" w:rsidRPr="00512180">
              <w:rPr>
                <w:sz w:val="28"/>
                <w:szCs w:val="28"/>
              </w:rPr>
              <w:t xml:space="preserve">сети  </w:t>
            </w:r>
            <w:r>
              <w:rPr>
                <w:rStyle w:val="CharacterStyle1"/>
                <w:sz w:val="28"/>
                <w:szCs w:val="28"/>
              </w:rPr>
              <w:t>(по согласованию)</w:t>
            </w:r>
          </w:p>
        </w:tc>
      </w:tr>
      <w:tr w:rsidR="00A85D20" w:rsidTr="009E5C1E">
        <w:tc>
          <w:tcPr>
            <w:tcW w:w="2268" w:type="dxa"/>
          </w:tcPr>
          <w:p w:rsidR="001D2605" w:rsidRPr="00294F52" w:rsidRDefault="001D2605" w:rsidP="001D2605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 w:rsidRPr="00294F52">
              <w:rPr>
                <w:rStyle w:val="CharacterStyle1"/>
                <w:sz w:val="28"/>
                <w:szCs w:val="28"/>
              </w:rPr>
              <w:t>Симонов Е.Н.</w:t>
            </w:r>
            <w:r>
              <w:rPr>
                <w:rStyle w:val="CharacterStyle1"/>
                <w:sz w:val="28"/>
                <w:szCs w:val="28"/>
              </w:rPr>
              <w:t xml:space="preserve"> </w:t>
            </w:r>
          </w:p>
          <w:p w:rsidR="00A85D20" w:rsidRDefault="00A85D20" w:rsidP="001D2605">
            <w:pPr>
              <w:pStyle w:val="Style2"/>
              <w:spacing w:line="240" w:lineRule="auto"/>
              <w:ind w:left="284" w:hanging="284"/>
              <w:jc w:val="both"/>
              <w:rPr>
                <w:rStyle w:val="CharacterStyle1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5D20" w:rsidRDefault="001D2605" w:rsidP="00790335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 w:rsidRPr="00294F52">
              <w:rPr>
                <w:rStyle w:val="CharacterStyle1"/>
                <w:sz w:val="28"/>
                <w:szCs w:val="28"/>
              </w:rPr>
              <w:t>-</w:t>
            </w:r>
            <w:r>
              <w:rPr>
                <w:rStyle w:val="CharacterStyle1"/>
                <w:sz w:val="28"/>
                <w:szCs w:val="28"/>
              </w:rPr>
              <w:t xml:space="preserve"> </w:t>
            </w:r>
            <w:r w:rsidRPr="00294F52">
              <w:rPr>
                <w:rStyle w:val="CharacterStyle1"/>
                <w:sz w:val="28"/>
                <w:szCs w:val="28"/>
              </w:rPr>
              <w:t>главный специалист управления сельского хозяйства</w:t>
            </w:r>
            <w:r>
              <w:rPr>
                <w:rStyle w:val="CharacterStyle1"/>
                <w:sz w:val="28"/>
                <w:szCs w:val="28"/>
              </w:rPr>
              <w:t xml:space="preserve"> </w:t>
            </w:r>
            <w:r w:rsidR="009E5C1E">
              <w:rPr>
                <w:rStyle w:val="CharacterStyle1"/>
                <w:sz w:val="28"/>
                <w:szCs w:val="28"/>
              </w:rPr>
              <w:t xml:space="preserve"> а</w:t>
            </w:r>
            <w:r w:rsidR="009E5C1E">
              <w:rPr>
                <w:rStyle w:val="CharacterStyle1"/>
                <w:sz w:val="28"/>
                <w:szCs w:val="28"/>
              </w:rPr>
              <w:t>д</w:t>
            </w:r>
            <w:r w:rsidR="009E5C1E">
              <w:rPr>
                <w:rStyle w:val="CharacterStyle1"/>
                <w:sz w:val="28"/>
                <w:szCs w:val="28"/>
              </w:rPr>
              <w:t>министрации</w:t>
            </w:r>
            <w:r w:rsidR="009E5C1E" w:rsidRPr="00294F52">
              <w:rPr>
                <w:rStyle w:val="CharacterStyle1"/>
                <w:sz w:val="28"/>
                <w:szCs w:val="28"/>
              </w:rPr>
              <w:t xml:space="preserve"> района</w:t>
            </w:r>
          </w:p>
        </w:tc>
      </w:tr>
      <w:tr w:rsidR="00A85D20" w:rsidTr="009E5C1E">
        <w:tc>
          <w:tcPr>
            <w:tcW w:w="2268" w:type="dxa"/>
          </w:tcPr>
          <w:p w:rsidR="00A85D20" w:rsidRDefault="001D2605" w:rsidP="0038542D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 w:rsidRPr="00294F52">
              <w:rPr>
                <w:rStyle w:val="CharacterStyle1"/>
                <w:sz w:val="28"/>
                <w:szCs w:val="28"/>
              </w:rPr>
              <w:t>Шерко В.Н.</w:t>
            </w:r>
          </w:p>
        </w:tc>
        <w:tc>
          <w:tcPr>
            <w:tcW w:w="7371" w:type="dxa"/>
          </w:tcPr>
          <w:p w:rsidR="00A85D20" w:rsidRDefault="001D2605" w:rsidP="001D2605">
            <w:pPr>
              <w:pStyle w:val="Style2"/>
              <w:spacing w:line="240" w:lineRule="auto"/>
              <w:ind w:left="-108"/>
              <w:jc w:val="both"/>
              <w:rPr>
                <w:rStyle w:val="CharacterStyle1"/>
                <w:sz w:val="28"/>
                <w:szCs w:val="28"/>
              </w:rPr>
            </w:pPr>
            <w:r w:rsidRPr="00294F52">
              <w:rPr>
                <w:rStyle w:val="CharacterStyle1"/>
                <w:sz w:val="28"/>
                <w:szCs w:val="28"/>
              </w:rPr>
              <w:t>-</w:t>
            </w:r>
            <w:r>
              <w:rPr>
                <w:rStyle w:val="CharacterStyle1"/>
                <w:sz w:val="28"/>
                <w:szCs w:val="28"/>
              </w:rPr>
              <w:t xml:space="preserve"> </w:t>
            </w:r>
            <w:r w:rsidRPr="00294F52">
              <w:rPr>
                <w:rStyle w:val="CharacterStyle1"/>
                <w:sz w:val="28"/>
                <w:szCs w:val="28"/>
              </w:rPr>
              <w:t>главный специалист управления сельского хозяйства</w:t>
            </w:r>
            <w:r>
              <w:rPr>
                <w:rStyle w:val="CharacterStyle1"/>
                <w:sz w:val="28"/>
                <w:szCs w:val="28"/>
              </w:rPr>
              <w:t xml:space="preserve"> </w:t>
            </w:r>
            <w:r w:rsidR="009E5C1E">
              <w:rPr>
                <w:rStyle w:val="CharacterStyle1"/>
                <w:sz w:val="28"/>
                <w:szCs w:val="28"/>
              </w:rPr>
              <w:t>а</w:t>
            </w:r>
            <w:r w:rsidR="009E5C1E">
              <w:rPr>
                <w:rStyle w:val="CharacterStyle1"/>
                <w:sz w:val="28"/>
                <w:szCs w:val="28"/>
              </w:rPr>
              <w:t>д</w:t>
            </w:r>
            <w:r w:rsidR="009E5C1E">
              <w:rPr>
                <w:rStyle w:val="CharacterStyle1"/>
                <w:sz w:val="28"/>
                <w:szCs w:val="28"/>
              </w:rPr>
              <w:t xml:space="preserve">министрации </w:t>
            </w:r>
            <w:r>
              <w:rPr>
                <w:rStyle w:val="CharacterStyle1"/>
                <w:sz w:val="28"/>
                <w:szCs w:val="28"/>
              </w:rPr>
              <w:t>р</w:t>
            </w:r>
            <w:r w:rsidRPr="00294F52">
              <w:rPr>
                <w:rStyle w:val="CharacterStyle1"/>
                <w:sz w:val="28"/>
                <w:szCs w:val="28"/>
              </w:rPr>
              <w:t>айона</w:t>
            </w:r>
          </w:p>
        </w:tc>
      </w:tr>
    </w:tbl>
    <w:p w:rsidR="007E5544" w:rsidRDefault="007E5544" w:rsidP="007E5544">
      <w:pPr>
        <w:pStyle w:val="Style2"/>
        <w:spacing w:line="240" w:lineRule="auto"/>
        <w:ind w:left="576"/>
        <w:jc w:val="both"/>
        <w:rPr>
          <w:rStyle w:val="CharacterStyle1"/>
          <w:sz w:val="28"/>
          <w:szCs w:val="28"/>
        </w:rPr>
      </w:pPr>
    </w:p>
    <w:p w:rsidR="007E5544" w:rsidRDefault="007E5544" w:rsidP="007E5544">
      <w:pPr>
        <w:pStyle w:val="Style2"/>
        <w:spacing w:line="240" w:lineRule="auto"/>
        <w:ind w:left="576"/>
        <w:jc w:val="both"/>
        <w:rPr>
          <w:rStyle w:val="CharacterStyle1"/>
          <w:sz w:val="28"/>
          <w:szCs w:val="28"/>
        </w:rPr>
      </w:pPr>
    </w:p>
    <w:p w:rsidR="007E5544" w:rsidRDefault="007E5544" w:rsidP="007E5544">
      <w:pPr>
        <w:pStyle w:val="Style2"/>
        <w:spacing w:line="240" w:lineRule="auto"/>
        <w:ind w:left="576"/>
        <w:jc w:val="both"/>
        <w:rPr>
          <w:rStyle w:val="CharacterStyle1"/>
          <w:sz w:val="28"/>
          <w:szCs w:val="28"/>
        </w:rPr>
      </w:pPr>
    </w:p>
    <w:p w:rsidR="007E5544" w:rsidRDefault="007E5544" w:rsidP="007E5544">
      <w:pPr>
        <w:pStyle w:val="Style2"/>
        <w:spacing w:line="240" w:lineRule="auto"/>
        <w:ind w:left="576"/>
        <w:jc w:val="both"/>
        <w:rPr>
          <w:rStyle w:val="CharacterStyle1"/>
          <w:sz w:val="28"/>
          <w:szCs w:val="28"/>
        </w:rPr>
      </w:pPr>
    </w:p>
    <w:p w:rsidR="007E5544" w:rsidRDefault="007E5544" w:rsidP="007E5544">
      <w:pPr>
        <w:pStyle w:val="Style2"/>
        <w:spacing w:line="240" w:lineRule="auto"/>
        <w:ind w:left="576"/>
        <w:jc w:val="both"/>
        <w:rPr>
          <w:rStyle w:val="CharacterStyle1"/>
          <w:sz w:val="28"/>
          <w:szCs w:val="28"/>
        </w:rPr>
      </w:pPr>
    </w:p>
    <w:p w:rsidR="007E5544" w:rsidRDefault="007E5544" w:rsidP="007E5544">
      <w:pPr>
        <w:pStyle w:val="Style2"/>
        <w:spacing w:line="240" w:lineRule="auto"/>
        <w:ind w:left="576"/>
        <w:jc w:val="both"/>
        <w:rPr>
          <w:rStyle w:val="CharacterStyle1"/>
          <w:sz w:val="28"/>
          <w:szCs w:val="28"/>
        </w:rPr>
      </w:pPr>
    </w:p>
    <w:p w:rsidR="007E5544" w:rsidRDefault="007E5544" w:rsidP="007E5544">
      <w:pPr>
        <w:pStyle w:val="Style2"/>
        <w:spacing w:line="240" w:lineRule="auto"/>
        <w:ind w:left="576"/>
        <w:jc w:val="both"/>
        <w:rPr>
          <w:rStyle w:val="CharacterStyle1"/>
          <w:sz w:val="28"/>
          <w:szCs w:val="28"/>
        </w:rPr>
      </w:pPr>
    </w:p>
    <w:p w:rsidR="007E5544" w:rsidRDefault="007E5544" w:rsidP="007E5544">
      <w:pPr>
        <w:pStyle w:val="Style2"/>
        <w:spacing w:line="240" w:lineRule="auto"/>
        <w:ind w:left="576"/>
        <w:jc w:val="both"/>
        <w:rPr>
          <w:rStyle w:val="CharacterStyle1"/>
          <w:sz w:val="28"/>
          <w:szCs w:val="28"/>
        </w:rPr>
      </w:pPr>
    </w:p>
    <w:p w:rsidR="007E5544" w:rsidRDefault="007E5544" w:rsidP="007E5544">
      <w:pPr>
        <w:pStyle w:val="Style2"/>
        <w:spacing w:line="240" w:lineRule="auto"/>
        <w:ind w:left="576"/>
        <w:jc w:val="both"/>
        <w:rPr>
          <w:rStyle w:val="CharacterStyle1"/>
          <w:sz w:val="28"/>
          <w:szCs w:val="28"/>
        </w:rPr>
      </w:pPr>
    </w:p>
    <w:p w:rsidR="007E5544" w:rsidRDefault="007E5544" w:rsidP="007E5544">
      <w:pPr>
        <w:pStyle w:val="Style2"/>
        <w:spacing w:line="240" w:lineRule="auto"/>
        <w:ind w:left="576"/>
        <w:jc w:val="both"/>
        <w:rPr>
          <w:rStyle w:val="CharacterStyle1"/>
          <w:sz w:val="28"/>
          <w:szCs w:val="28"/>
        </w:rPr>
      </w:pPr>
    </w:p>
    <w:p w:rsidR="007E5544" w:rsidRDefault="007E5544" w:rsidP="007E5544">
      <w:pPr>
        <w:pStyle w:val="Style2"/>
        <w:spacing w:line="240" w:lineRule="auto"/>
        <w:ind w:left="576"/>
        <w:jc w:val="both"/>
        <w:rPr>
          <w:rStyle w:val="CharacterStyle1"/>
          <w:sz w:val="28"/>
          <w:szCs w:val="28"/>
        </w:rPr>
      </w:pPr>
    </w:p>
    <w:p w:rsidR="007E5544" w:rsidRDefault="007E5544" w:rsidP="007E5544">
      <w:pPr>
        <w:pStyle w:val="Style2"/>
        <w:spacing w:line="240" w:lineRule="auto"/>
        <w:ind w:left="576"/>
        <w:jc w:val="both"/>
        <w:rPr>
          <w:rStyle w:val="CharacterStyle1"/>
          <w:sz w:val="28"/>
          <w:szCs w:val="28"/>
        </w:rPr>
      </w:pPr>
    </w:p>
    <w:p w:rsidR="00E362D5" w:rsidRDefault="00E362D5"/>
    <w:sectPr w:rsidR="00E362D5" w:rsidSect="0062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D27"/>
    <w:multiLevelType w:val="hybridMultilevel"/>
    <w:tmpl w:val="E9563E9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ED45C"/>
    <w:multiLevelType w:val="singleLevel"/>
    <w:tmpl w:val="BA48F334"/>
    <w:lvl w:ilvl="0">
      <w:start w:val="7"/>
      <w:numFmt w:val="decimal"/>
      <w:lvlText w:val="%1."/>
      <w:lvlJc w:val="left"/>
      <w:pPr>
        <w:tabs>
          <w:tab w:val="num" w:pos="360"/>
        </w:tabs>
      </w:pPr>
      <w:rPr>
        <w:snapToGrid/>
        <w:spacing w:val="19"/>
        <w:sz w:val="28"/>
        <w:szCs w:val="28"/>
      </w:rPr>
    </w:lvl>
  </w:abstractNum>
  <w:abstractNum w:abstractNumId="2">
    <w:nsid w:val="024EFFDE"/>
    <w:multiLevelType w:val="singleLevel"/>
    <w:tmpl w:val="EE4A42D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napToGrid/>
        <w:spacing w:val="-3"/>
        <w:sz w:val="28"/>
        <w:szCs w:val="28"/>
      </w:rPr>
    </w:lvl>
  </w:abstractNum>
  <w:abstractNum w:abstractNumId="3">
    <w:nsid w:val="04561C26"/>
    <w:multiLevelType w:val="singleLevel"/>
    <w:tmpl w:val="27F077D8"/>
    <w:lvl w:ilvl="0">
      <w:start w:val="1"/>
      <w:numFmt w:val="decimal"/>
      <w:lvlText w:val="%1."/>
      <w:lvlJc w:val="left"/>
      <w:pPr>
        <w:tabs>
          <w:tab w:val="num" w:pos="358"/>
        </w:tabs>
        <w:ind w:left="142"/>
      </w:pPr>
      <w:rPr>
        <w:snapToGrid/>
        <w:sz w:val="28"/>
        <w:szCs w:val="28"/>
      </w:rPr>
    </w:lvl>
  </w:abstractNum>
  <w:abstractNum w:abstractNumId="4">
    <w:nsid w:val="075D55AA"/>
    <w:multiLevelType w:val="multilevel"/>
    <w:tmpl w:val="2376DDF4"/>
    <w:lvl w:ilvl="0">
      <w:start w:val="1"/>
      <w:numFmt w:val="decimal"/>
      <w:lvlText w:val="%1."/>
      <w:lvlJc w:val="left"/>
      <w:pPr>
        <w:tabs>
          <w:tab w:val="num" w:pos="428"/>
        </w:tabs>
        <w:ind w:left="284"/>
      </w:pPr>
      <w:rPr>
        <w:rFonts w:ascii="Times New Roman" w:hAnsi="Times New Roman" w:cs="Times New Roman" w:hint="default"/>
        <w:snapToGrid/>
        <w:spacing w:val="19"/>
        <w:sz w:val="28"/>
        <w:szCs w:val="28"/>
      </w:rPr>
    </w:lvl>
    <w:lvl w:ilvl="1">
      <w:start w:val="1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288"/>
        </w:pPr>
        <w:rPr>
          <w:rFonts w:ascii="Times New Roman" w:hAnsi="Times New Roman" w:cs="Times New Roman" w:hint="default"/>
          <w:snapToGrid/>
          <w:spacing w:val="-9"/>
          <w:sz w:val="28"/>
          <w:szCs w:val="28"/>
        </w:rPr>
      </w:lvl>
    </w:lvlOverride>
  </w:num>
  <w:num w:numId="3">
    <w:abstractNumId w:val="2"/>
  </w:num>
  <w:num w:numId="4">
    <w:abstractNumId w:val="2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snapToGrid/>
          <w:spacing w:val="23"/>
          <w:sz w:val="28"/>
          <w:szCs w:val="28"/>
        </w:rPr>
      </w:lvl>
    </w:lvlOverride>
  </w:num>
  <w:num w:numId="5">
    <w:abstractNumId w:val="1"/>
  </w:num>
  <w:num w:numId="6">
    <w:abstractNumId w:val="1"/>
    <w:lvlOverride w:ilvl="0">
      <w:lvl w:ilvl="0">
        <w:numFmt w:val="decimal"/>
        <w:lvlText w:val="%1."/>
        <w:lvlJc w:val="left"/>
        <w:pPr>
          <w:tabs>
            <w:tab w:val="num" w:pos="360"/>
          </w:tabs>
        </w:pPr>
        <w:rPr>
          <w:rFonts w:ascii="Times New Roman" w:hAnsi="Times New Roman" w:cs="Times New Roman" w:hint="default"/>
          <w:snapToGrid/>
          <w:spacing w:val="-6"/>
          <w:sz w:val="28"/>
          <w:szCs w:val="28"/>
        </w:rPr>
      </w:lvl>
    </w:lvlOverride>
  </w:num>
  <w:num w:numId="7">
    <w:abstractNumId w:val="3"/>
  </w:num>
  <w:num w:numId="8">
    <w:abstractNumId w:val="3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216"/>
        </w:pPr>
        <w:rPr>
          <w:rFonts w:ascii="Times New Roman" w:hAnsi="Times New Roman" w:cs="Times New Roman" w:hint="default"/>
          <w:snapToGrid/>
          <w:spacing w:val="-14"/>
          <w:sz w:val="28"/>
          <w:szCs w:val="28"/>
        </w:rPr>
      </w:lvl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E5544"/>
    <w:rsid w:val="000C3017"/>
    <w:rsid w:val="0018316B"/>
    <w:rsid w:val="001D2605"/>
    <w:rsid w:val="00216E2A"/>
    <w:rsid w:val="002C14D2"/>
    <w:rsid w:val="00332E75"/>
    <w:rsid w:val="0038542D"/>
    <w:rsid w:val="00423C71"/>
    <w:rsid w:val="00453A0F"/>
    <w:rsid w:val="00466C40"/>
    <w:rsid w:val="004952F3"/>
    <w:rsid w:val="004B567B"/>
    <w:rsid w:val="00512180"/>
    <w:rsid w:val="006229F2"/>
    <w:rsid w:val="007209CD"/>
    <w:rsid w:val="00737110"/>
    <w:rsid w:val="00790335"/>
    <w:rsid w:val="007C3F63"/>
    <w:rsid w:val="007E5544"/>
    <w:rsid w:val="00891B35"/>
    <w:rsid w:val="008E2421"/>
    <w:rsid w:val="009554B2"/>
    <w:rsid w:val="00960714"/>
    <w:rsid w:val="009822D3"/>
    <w:rsid w:val="009C364A"/>
    <w:rsid w:val="009E5C1E"/>
    <w:rsid w:val="00A85D20"/>
    <w:rsid w:val="00A9039E"/>
    <w:rsid w:val="00AC0FCC"/>
    <w:rsid w:val="00AC56A5"/>
    <w:rsid w:val="00B01506"/>
    <w:rsid w:val="00B3716B"/>
    <w:rsid w:val="00CC74C2"/>
    <w:rsid w:val="00D25896"/>
    <w:rsid w:val="00D840AD"/>
    <w:rsid w:val="00E362D5"/>
    <w:rsid w:val="00E8088B"/>
    <w:rsid w:val="00FC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7E554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Style2">
    <w:name w:val="Style 2"/>
    <w:uiPriority w:val="99"/>
    <w:rsid w:val="007E5544"/>
    <w:pPr>
      <w:widowControl w:val="0"/>
      <w:autoSpaceDE w:val="0"/>
      <w:autoSpaceDN w:val="0"/>
      <w:spacing w:after="0" w:line="285" w:lineRule="auto"/>
      <w:ind w:left="288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Style3">
    <w:name w:val="Style 3"/>
    <w:uiPriority w:val="99"/>
    <w:rsid w:val="007E5544"/>
    <w:pPr>
      <w:widowControl w:val="0"/>
      <w:autoSpaceDE w:val="0"/>
      <w:autoSpaceDN w:val="0"/>
      <w:spacing w:after="0" w:line="240" w:lineRule="auto"/>
      <w:ind w:left="1008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CharacterStyle1">
    <w:name w:val="Character Style 1"/>
    <w:uiPriority w:val="99"/>
    <w:rsid w:val="007E5544"/>
    <w:rPr>
      <w:sz w:val="26"/>
      <w:szCs w:val="26"/>
    </w:rPr>
  </w:style>
  <w:style w:type="table" w:styleId="a3">
    <w:name w:val="Table Grid"/>
    <w:basedOn w:val="a1"/>
    <w:uiPriority w:val="59"/>
    <w:rsid w:val="00A85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1BD5EEA513634EBB9ECB5186EDAF62" ma:contentTypeVersion="1" ma:contentTypeDescription="Создание документа." ma:contentTypeScope="" ma:versionID="b8aa4df225061824faaa5dad206243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4D0CE0-DBE6-47DB-8E04-5EA35A0D83F6}"/>
</file>

<file path=customXml/itemProps2.xml><?xml version="1.0" encoding="utf-8"?>
<ds:datastoreItem xmlns:ds="http://schemas.openxmlformats.org/officeDocument/2006/customXml" ds:itemID="{5B6C48CE-5796-4BDB-932E-B0B471CE8E07}"/>
</file>

<file path=customXml/itemProps3.xml><?xml version="1.0" encoding="utf-8"?>
<ds:datastoreItem xmlns:ds="http://schemas.openxmlformats.org/officeDocument/2006/customXml" ds:itemID="{4FF284FD-41CA-410A-88D5-561C79D4DEA5}"/>
</file>

<file path=customXml/itemProps4.xml><?xml version="1.0" encoding="utf-8"?>
<ds:datastoreItem xmlns:ds="http://schemas.openxmlformats.org/officeDocument/2006/customXml" ds:itemID="{A1AC0543-B156-474E-8D12-DBD74311AD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18</cp:revision>
  <dcterms:created xsi:type="dcterms:W3CDTF">2014-08-26T03:12:00Z</dcterms:created>
  <dcterms:modified xsi:type="dcterms:W3CDTF">2014-08-26T09:24:00Z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0x0101008E1BD5EEA513634EBB9ECB5186EDAF62</vt:lpwstr>
  </property>
</Properties>
</file>